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EAB" w:rsidRPr="00407465" w:rsidRDefault="00D12EAB" w:rsidP="00D12EAB">
      <w:pPr>
        <w:spacing w:line="360" w:lineRule="auto"/>
        <w:ind w:firstLine="709"/>
        <w:jc w:val="right"/>
        <w:rPr>
          <w:rFonts w:ascii="Arial" w:hAnsi="Arial" w:cs="Arial"/>
          <w:b/>
          <w:i/>
          <w:sz w:val="40"/>
          <w:szCs w:val="40"/>
        </w:rPr>
      </w:pPr>
      <w:r w:rsidRPr="00407465">
        <w:rPr>
          <w:rFonts w:ascii="Arial" w:hAnsi="Arial" w:cs="Arial"/>
          <w:b/>
          <w:i/>
          <w:sz w:val="40"/>
          <w:szCs w:val="40"/>
          <w:highlight w:val="yellow"/>
        </w:rPr>
        <w:t>ОБРАЗЕЦ</w:t>
      </w:r>
    </w:p>
    <w:p w:rsidR="00727892" w:rsidRPr="0028778D" w:rsidRDefault="00727892" w:rsidP="00727892">
      <w:pPr>
        <w:jc w:val="center"/>
        <w:rPr>
          <w:rFonts w:ascii="Georgia" w:hAnsi="Georgia"/>
          <w:b/>
          <w:color w:val="00B050"/>
          <w:sz w:val="40"/>
          <w:szCs w:val="40"/>
        </w:rPr>
      </w:pPr>
      <w:r w:rsidRPr="0028778D">
        <w:rPr>
          <w:rFonts w:ascii="Georgia" w:hAnsi="Georgia"/>
          <w:b/>
          <w:color w:val="00B050"/>
          <w:sz w:val="40"/>
          <w:szCs w:val="40"/>
        </w:rPr>
        <w:t xml:space="preserve">Технико-экономическое обоснование </w:t>
      </w:r>
    </w:p>
    <w:p w:rsidR="00727892" w:rsidRPr="00C46F59" w:rsidRDefault="00727892" w:rsidP="00727892">
      <w:pPr>
        <w:jc w:val="center"/>
        <w:rPr>
          <w:rFonts w:ascii="Georgia" w:hAnsi="Georgia"/>
          <w:color w:val="76923C" w:themeColor="accent3" w:themeShade="BF"/>
          <w:sz w:val="52"/>
          <w:szCs w:val="52"/>
        </w:rPr>
      </w:pPr>
      <w:r w:rsidRPr="00C46F59">
        <w:rPr>
          <w:rFonts w:ascii="Georgia" w:hAnsi="Georgia"/>
          <w:color w:val="76923C" w:themeColor="accent3" w:themeShade="BF"/>
          <w:sz w:val="52"/>
          <w:szCs w:val="52"/>
        </w:rPr>
        <w:t xml:space="preserve">     </w:t>
      </w:r>
    </w:p>
    <w:p w:rsidR="00727892" w:rsidRPr="00D12EAB" w:rsidRDefault="00727892" w:rsidP="00727892">
      <w:pPr>
        <w:jc w:val="center"/>
        <w:rPr>
          <w:rFonts w:ascii="Georgia" w:hAnsi="Georgia"/>
          <w:b/>
          <w:i/>
          <w:color w:val="7030A0"/>
          <w:sz w:val="40"/>
          <w:szCs w:val="40"/>
        </w:rPr>
      </w:pPr>
      <w:r w:rsidRPr="00D12EAB">
        <w:rPr>
          <w:rFonts w:ascii="Georgia" w:hAnsi="Georgia"/>
          <w:b/>
          <w:i/>
          <w:color w:val="7030A0"/>
          <w:sz w:val="40"/>
          <w:szCs w:val="40"/>
        </w:rPr>
        <w:t>«</w:t>
      </w:r>
      <w:proofErr w:type="gramStart"/>
      <w:r w:rsidRPr="00D12EAB">
        <w:rPr>
          <w:rFonts w:ascii="Georgia" w:hAnsi="Georgia"/>
          <w:b/>
          <w:i/>
          <w:color w:val="7030A0"/>
          <w:sz w:val="40"/>
          <w:szCs w:val="40"/>
        </w:rPr>
        <w:t>Реализация  полуфабрикатов</w:t>
      </w:r>
      <w:proofErr w:type="gramEnd"/>
      <w:r w:rsidRPr="00D12EAB">
        <w:rPr>
          <w:rFonts w:ascii="Georgia" w:hAnsi="Georgia"/>
          <w:b/>
          <w:i/>
          <w:color w:val="7030A0"/>
          <w:sz w:val="40"/>
          <w:szCs w:val="40"/>
        </w:rPr>
        <w:t xml:space="preserve">   собственного производства» </w:t>
      </w:r>
    </w:p>
    <w:p w:rsidR="00727892" w:rsidRPr="00D12EAB" w:rsidRDefault="00727892" w:rsidP="00727892">
      <w:pPr>
        <w:jc w:val="center"/>
        <w:rPr>
          <w:rFonts w:ascii="Georgia" w:hAnsi="Georgia"/>
          <w:b/>
          <w:i/>
          <w:color w:val="7030A0"/>
          <w:sz w:val="40"/>
          <w:szCs w:val="40"/>
        </w:rPr>
      </w:pPr>
    </w:p>
    <w:p w:rsidR="00727892" w:rsidRPr="00D12EAB" w:rsidRDefault="00727892" w:rsidP="00727892">
      <w:pPr>
        <w:jc w:val="center"/>
        <w:rPr>
          <w:rFonts w:ascii="Georgia" w:hAnsi="Georgia"/>
          <w:sz w:val="40"/>
          <w:szCs w:val="40"/>
        </w:rPr>
      </w:pPr>
    </w:p>
    <w:p w:rsidR="00727892" w:rsidRPr="00D12EAB" w:rsidRDefault="00727892" w:rsidP="00727892">
      <w:pPr>
        <w:jc w:val="center"/>
        <w:rPr>
          <w:rFonts w:ascii="Georgia" w:hAnsi="Georgia"/>
          <w:sz w:val="40"/>
          <w:szCs w:val="40"/>
        </w:rPr>
      </w:pPr>
      <w:r w:rsidRPr="00D12EAB">
        <w:rPr>
          <w:noProof/>
          <w:sz w:val="40"/>
          <w:szCs w:val="40"/>
        </w:rPr>
        <w:drawing>
          <wp:inline distT="0" distB="0" distL="0" distR="0">
            <wp:extent cx="5940425" cy="4433777"/>
            <wp:effectExtent l="0" t="0" r="3175" b="5080"/>
            <wp:docPr id="15" name="Рисунок 15" descr="https://static.tildacdn.com/tild3035-3865-4261-b864-363763653033/Pancakes-B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035-3865-4261-b864-363763653033/Pancakes-Berry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98" cy="44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92" w:rsidRPr="00D12EAB" w:rsidRDefault="004A63B4" w:rsidP="00727892">
      <w:pPr>
        <w:jc w:val="center"/>
        <w:rPr>
          <w:rFonts w:ascii="Georgia" w:hAnsi="Georgia"/>
          <w:sz w:val="40"/>
          <w:szCs w:val="40"/>
        </w:rPr>
      </w:pPr>
      <w:r>
        <w:rPr>
          <w:noProof/>
          <w:sz w:val="40"/>
          <w:szCs w:val="40"/>
        </w:rPr>
      </w:r>
      <w:r>
        <w:rPr>
          <w:noProof/>
          <w:sz w:val="40"/>
          <w:szCs w:val="40"/>
        </w:rPr>
        <w:pict>
          <v:rect id="AutoShape 1" o:spid="_x0000_s1029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27892" w:rsidRPr="00D12EAB" w:rsidRDefault="00727892" w:rsidP="00727892">
      <w:pPr>
        <w:jc w:val="right"/>
        <w:rPr>
          <w:rFonts w:ascii="Georgia" w:hAnsi="Georgia"/>
          <w:color w:val="5F497A" w:themeColor="accent4" w:themeShade="BF"/>
          <w:sz w:val="40"/>
          <w:szCs w:val="40"/>
        </w:rPr>
      </w:pPr>
      <w:r w:rsidRPr="00D12EAB">
        <w:rPr>
          <w:rFonts w:ascii="Georgia" w:hAnsi="Georgia"/>
          <w:color w:val="5F497A" w:themeColor="accent4" w:themeShade="BF"/>
          <w:sz w:val="40"/>
          <w:szCs w:val="40"/>
        </w:rPr>
        <w:t>«Утверждаю»</w:t>
      </w:r>
    </w:p>
    <w:p w:rsidR="00727892" w:rsidRPr="00D12EAB" w:rsidRDefault="00727892" w:rsidP="00727892">
      <w:pPr>
        <w:jc w:val="right"/>
        <w:rPr>
          <w:rFonts w:ascii="Georgia" w:hAnsi="Georgia"/>
          <w:color w:val="5F497A" w:themeColor="accent4" w:themeShade="BF"/>
          <w:sz w:val="40"/>
          <w:szCs w:val="40"/>
        </w:rPr>
      </w:pPr>
    </w:p>
    <w:p w:rsidR="00727892" w:rsidRPr="00D12EAB" w:rsidRDefault="00727892" w:rsidP="00727892">
      <w:pPr>
        <w:jc w:val="right"/>
        <w:rPr>
          <w:rFonts w:ascii="Georgia" w:hAnsi="Georgia"/>
          <w:color w:val="5F497A" w:themeColor="accent4" w:themeShade="BF"/>
          <w:sz w:val="40"/>
          <w:szCs w:val="40"/>
        </w:rPr>
      </w:pPr>
      <w:r w:rsidRPr="00D12EAB">
        <w:rPr>
          <w:rFonts w:ascii="Georgia" w:hAnsi="Georgia"/>
          <w:color w:val="5F497A" w:themeColor="accent4" w:themeShade="BF"/>
          <w:sz w:val="40"/>
          <w:szCs w:val="40"/>
        </w:rPr>
        <w:t xml:space="preserve">___________   </w:t>
      </w:r>
    </w:p>
    <w:p w:rsidR="00727892" w:rsidRPr="00D12EAB" w:rsidRDefault="00727892" w:rsidP="00727892">
      <w:pPr>
        <w:jc w:val="right"/>
        <w:rPr>
          <w:rFonts w:ascii="Georgia" w:hAnsi="Georgia"/>
          <w:color w:val="5F497A" w:themeColor="accent4" w:themeShade="BF"/>
          <w:sz w:val="40"/>
          <w:szCs w:val="40"/>
        </w:rPr>
      </w:pPr>
    </w:p>
    <w:p w:rsidR="00727892" w:rsidRPr="00D12EAB" w:rsidRDefault="004A63B4" w:rsidP="00727892">
      <w:pPr>
        <w:rPr>
          <w:color w:val="5F497A" w:themeColor="accent4" w:themeShade="BF"/>
          <w:sz w:val="40"/>
          <w:szCs w:val="40"/>
        </w:rPr>
      </w:pPr>
      <w:r>
        <w:rPr>
          <w:noProof/>
          <w:color w:val="5F497A" w:themeColor="accent4" w:themeShade="BF"/>
          <w:sz w:val="40"/>
          <w:szCs w:val="40"/>
        </w:rPr>
      </w:r>
      <w:r>
        <w:rPr>
          <w:noProof/>
          <w:color w:val="5F497A" w:themeColor="accent4" w:themeShade="BF"/>
          <w:sz w:val="40"/>
          <w:szCs w:val="40"/>
        </w:rPr>
        <w:pict>
          <v:rect id="AutoShape 2" o:spid="_x0000_s1028" alt="https://pirogi.1000obedov.ru/wp-content/uploads/2020/08/20180412-img_2559-1024x683-min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27892" w:rsidRPr="00D12EAB" w:rsidRDefault="004A63B4" w:rsidP="00727892">
      <w:pPr>
        <w:rPr>
          <w:noProof/>
          <w:color w:val="5F497A" w:themeColor="accent4" w:themeShade="BF"/>
          <w:sz w:val="40"/>
          <w:szCs w:val="40"/>
        </w:rPr>
      </w:pPr>
      <w:r>
        <w:rPr>
          <w:noProof/>
          <w:color w:val="5F497A" w:themeColor="accent4" w:themeShade="BF"/>
          <w:sz w:val="40"/>
          <w:szCs w:val="40"/>
        </w:rPr>
      </w:r>
      <w:r>
        <w:rPr>
          <w:noProof/>
          <w:color w:val="5F497A" w:themeColor="accent4" w:themeShade="BF"/>
          <w:sz w:val="40"/>
          <w:szCs w:val="40"/>
        </w:rPr>
        <w:pict>
          <v:rect id="AutoShape 3" o:spid="_x0000_s102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27892" w:rsidRPr="00D12EAB" w:rsidRDefault="00727892" w:rsidP="00727892">
      <w:pPr>
        <w:rPr>
          <w:color w:val="5F497A" w:themeColor="accent4" w:themeShade="BF"/>
          <w:sz w:val="40"/>
          <w:szCs w:val="40"/>
        </w:rPr>
      </w:pPr>
    </w:p>
    <w:p w:rsidR="00727892" w:rsidRPr="00D12EAB" w:rsidRDefault="00727892" w:rsidP="00727892">
      <w:pPr>
        <w:jc w:val="center"/>
        <w:rPr>
          <w:rFonts w:ascii="Georgia" w:hAnsi="Georgia"/>
          <w:b/>
          <w:i/>
          <w:color w:val="5F497A" w:themeColor="accent4" w:themeShade="BF"/>
        </w:rPr>
      </w:pPr>
      <w:r w:rsidRPr="00D12EAB">
        <w:rPr>
          <w:rFonts w:ascii="Georgia" w:hAnsi="Georgia"/>
          <w:b/>
          <w:i/>
          <w:color w:val="5F497A" w:themeColor="accent4" w:themeShade="BF"/>
        </w:rPr>
        <w:t>С.п._________– 2022г.</w:t>
      </w:r>
    </w:p>
    <w:p w:rsidR="00727892" w:rsidRPr="0043199C" w:rsidRDefault="00727892" w:rsidP="00727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Georgia" w:hAnsi="Georgia"/>
          <w:b/>
          <w:color w:val="C00000"/>
          <w:sz w:val="28"/>
          <w:szCs w:val="28"/>
        </w:rPr>
      </w:pPr>
      <w:r w:rsidRPr="00D150AA">
        <w:rPr>
          <w:rFonts w:ascii="Constantia" w:hAnsi="Constantia"/>
          <w:i/>
          <w:color w:val="5F497A" w:themeColor="accent4" w:themeShade="BF"/>
          <w:sz w:val="28"/>
          <w:szCs w:val="28"/>
        </w:rPr>
        <w:br w:type="page"/>
      </w:r>
      <w:r w:rsidRPr="0043199C">
        <w:rPr>
          <w:rFonts w:ascii="Georgia" w:hAnsi="Georgia"/>
          <w:color w:val="C00000"/>
          <w:sz w:val="28"/>
          <w:szCs w:val="28"/>
        </w:rPr>
        <w:lastRenderedPageBreak/>
        <w:t xml:space="preserve">                     </w:t>
      </w:r>
      <w:r>
        <w:rPr>
          <w:rFonts w:ascii="Georgia" w:hAnsi="Georgia"/>
          <w:color w:val="C00000"/>
          <w:sz w:val="28"/>
          <w:szCs w:val="28"/>
        </w:rPr>
        <w:t xml:space="preserve">               </w:t>
      </w:r>
      <w:r w:rsidRPr="0043199C">
        <w:rPr>
          <w:rFonts w:ascii="Georgia" w:hAnsi="Georgia"/>
          <w:color w:val="C00000"/>
          <w:sz w:val="28"/>
          <w:szCs w:val="28"/>
        </w:rPr>
        <w:t xml:space="preserve">     </w:t>
      </w:r>
      <w:r w:rsidRPr="0043199C">
        <w:rPr>
          <w:rFonts w:ascii="Georgia" w:hAnsi="Georgia"/>
          <w:b/>
          <w:color w:val="C00000"/>
          <w:sz w:val="28"/>
          <w:szCs w:val="28"/>
        </w:rPr>
        <w:t>1</w:t>
      </w:r>
      <w:r w:rsidRPr="0043199C">
        <w:rPr>
          <w:rFonts w:ascii="Georgia" w:hAnsi="Georgia"/>
          <w:color w:val="C00000"/>
          <w:sz w:val="28"/>
          <w:szCs w:val="28"/>
        </w:rPr>
        <w:t xml:space="preserve">.  </w:t>
      </w:r>
      <w:r w:rsidRPr="0043199C">
        <w:rPr>
          <w:rFonts w:ascii="Georgia" w:hAnsi="Georgia"/>
          <w:b/>
          <w:color w:val="C00000"/>
          <w:sz w:val="28"/>
          <w:szCs w:val="28"/>
        </w:rPr>
        <w:t xml:space="preserve">Содержание </w:t>
      </w:r>
      <w:r>
        <w:rPr>
          <w:rFonts w:ascii="Georgia" w:hAnsi="Georgia"/>
          <w:b/>
          <w:color w:val="C00000"/>
          <w:sz w:val="28"/>
          <w:szCs w:val="28"/>
        </w:rPr>
        <w:t>проекта</w:t>
      </w:r>
    </w:p>
    <w:p w:rsidR="00727892" w:rsidRPr="0043199C" w:rsidRDefault="00727892" w:rsidP="00727892">
      <w:pPr>
        <w:spacing w:line="360" w:lineRule="auto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 xml:space="preserve">         Наименование проекта: </w:t>
      </w:r>
      <w:r>
        <w:rPr>
          <w:rFonts w:ascii="Georgia" w:hAnsi="Georgia"/>
          <w:sz w:val="28"/>
          <w:szCs w:val="28"/>
        </w:rPr>
        <w:t xml:space="preserve">приобретение необходимого кулинарного оборудования и дальнейшая  реализация  полуфабрикатов  собственного производства </w:t>
      </w:r>
      <w:r w:rsidRPr="0043199C">
        <w:rPr>
          <w:rFonts w:ascii="Georgia" w:hAnsi="Georgia"/>
          <w:sz w:val="28"/>
          <w:szCs w:val="28"/>
        </w:rPr>
        <w:t xml:space="preserve"> в </w:t>
      </w:r>
      <w:r>
        <w:rPr>
          <w:rFonts w:ascii="Georgia" w:hAnsi="Georgia"/>
          <w:sz w:val="28"/>
          <w:szCs w:val="28"/>
        </w:rPr>
        <w:t xml:space="preserve">городе Нальчик  </w:t>
      </w:r>
      <w:r w:rsidRPr="0043199C">
        <w:rPr>
          <w:rFonts w:ascii="Georgia" w:hAnsi="Georgia"/>
          <w:sz w:val="28"/>
          <w:szCs w:val="28"/>
        </w:rPr>
        <w:t>Кабардино-Балкарской республики</w:t>
      </w:r>
      <w:r>
        <w:rPr>
          <w:rFonts w:ascii="Georgia" w:hAnsi="Georgia"/>
          <w:sz w:val="28"/>
          <w:szCs w:val="28"/>
        </w:rPr>
        <w:t>.</w:t>
      </w:r>
    </w:p>
    <w:p w:rsidR="00727892" w:rsidRPr="0043199C" w:rsidRDefault="00727892" w:rsidP="00727892">
      <w:pPr>
        <w:spacing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 xml:space="preserve">Инициатор проекта:  </w:t>
      </w:r>
      <w:r>
        <w:rPr>
          <w:rFonts w:ascii="Georgia" w:hAnsi="Georgia"/>
          <w:sz w:val="28"/>
          <w:szCs w:val="28"/>
        </w:rPr>
        <w:t>Физическое лицо – будущий налогоплательщик налога на профессиональный доход ___________</w:t>
      </w:r>
      <w:r w:rsidRPr="0043199C">
        <w:rPr>
          <w:rFonts w:ascii="Georgia" w:hAnsi="Georgia"/>
          <w:sz w:val="28"/>
          <w:szCs w:val="28"/>
        </w:rPr>
        <w:t xml:space="preserve"> </w:t>
      </w:r>
    </w:p>
    <w:p w:rsidR="00727892" w:rsidRDefault="00727892" w:rsidP="00727892">
      <w:pPr>
        <w:spacing w:line="360" w:lineRule="auto"/>
        <w:ind w:firstLine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Адрес юридической регистрации (прописка): Кабардино-Балкарская республика, _______________________________. </w:t>
      </w:r>
    </w:p>
    <w:p w:rsidR="00727892" w:rsidRDefault="00727892" w:rsidP="00727892">
      <w:pPr>
        <w:spacing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 xml:space="preserve">Планируемое место реализации проекта: Кабардино-Балкарская республика, </w:t>
      </w:r>
      <w:r>
        <w:rPr>
          <w:rFonts w:ascii="Georgia" w:hAnsi="Georgia"/>
          <w:sz w:val="28"/>
          <w:szCs w:val="28"/>
        </w:rPr>
        <w:t xml:space="preserve"> __________________________.</w:t>
      </w:r>
    </w:p>
    <w:p w:rsidR="00727892" w:rsidRPr="0043199C" w:rsidRDefault="00727892" w:rsidP="00727892">
      <w:pPr>
        <w:spacing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>Суть проекта:</w:t>
      </w:r>
    </w:p>
    <w:p w:rsidR="00727892" w:rsidRDefault="00727892" w:rsidP="00727892">
      <w:pPr>
        <w:spacing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 xml:space="preserve">- тип проекта – </w:t>
      </w:r>
      <w:r>
        <w:rPr>
          <w:rFonts w:ascii="Georgia" w:hAnsi="Georgia"/>
          <w:sz w:val="28"/>
          <w:szCs w:val="28"/>
        </w:rPr>
        <w:t xml:space="preserve">новое производство (в частности, аренда помещения (со 2 квартала проекта),  приобретение необходимого   специализированного кулинарного  оборудования и инвентаря). </w:t>
      </w:r>
    </w:p>
    <w:p w:rsidR="00727892" w:rsidRDefault="00727892" w:rsidP="00727892">
      <w:pPr>
        <w:spacing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 xml:space="preserve">Срок действия настоящего проекта – </w:t>
      </w:r>
      <w:r>
        <w:rPr>
          <w:rFonts w:ascii="Georgia" w:hAnsi="Georgia"/>
          <w:sz w:val="28"/>
          <w:szCs w:val="28"/>
        </w:rPr>
        <w:t>12</w:t>
      </w:r>
      <w:r w:rsidRPr="0043199C">
        <w:rPr>
          <w:rFonts w:ascii="Georgia" w:hAnsi="Georgia"/>
          <w:sz w:val="28"/>
          <w:szCs w:val="28"/>
        </w:rPr>
        <w:t xml:space="preserve"> месяц</w:t>
      </w:r>
      <w:r>
        <w:rPr>
          <w:rFonts w:ascii="Georgia" w:hAnsi="Georgia"/>
          <w:sz w:val="28"/>
          <w:szCs w:val="28"/>
        </w:rPr>
        <w:t>ев</w:t>
      </w:r>
      <w:r w:rsidRPr="0043199C">
        <w:rPr>
          <w:rFonts w:ascii="Georgia" w:hAnsi="Georgia"/>
          <w:sz w:val="28"/>
          <w:szCs w:val="28"/>
        </w:rPr>
        <w:t xml:space="preserve">, дата начала действия проекта – </w:t>
      </w:r>
      <w:r>
        <w:rPr>
          <w:rFonts w:ascii="Georgia" w:hAnsi="Georgia"/>
          <w:sz w:val="28"/>
          <w:szCs w:val="28"/>
        </w:rPr>
        <w:t>__________</w:t>
      </w:r>
      <w:proofErr w:type="gramStart"/>
      <w:r>
        <w:rPr>
          <w:rFonts w:ascii="Georgia" w:hAnsi="Georgia"/>
          <w:sz w:val="28"/>
          <w:szCs w:val="28"/>
        </w:rPr>
        <w:t>_</w:t>
      </w:r>
      <w:r w:rsidRPr="0043199C">
        <w:rPr>
          <w:rFonts w:ascii="Georgia" w:hAnsi="Georgia"/>
          <w:sz w:val="28"/>
          <w:szCs w:val="28"/>
        </w:rPr>
        <w:t>.,</w:t>
      </w:r>
      <w:proofErr w:type="gramEnd"/>
      <w:r w:rsidRPr="0043199C">
        <w:rPr>
          <w:rFonts w:ascii="Georgia" w:hAnsi="Georgia"/>
          <w:sz w:val="28"/>
          <w:szCs w:val="28"/>
        </w:rPr>
        <w:t xml:space="preserve"> планируемая дата </w:t>
      </w:r>
      <w:r>
        <w:rPr>
          <w:rFonts w:ascii="Georgia" w:hAnsi="Georgia"/>
          <w:sz w:val="28"/>
          <w:szCs w:val="28"/>
        </w:rPr>
        <w:t xml:space="preserve">«окупаемости» средств гранта </w:t>
      </w:r>
      <w:r w:rsidRPr="0043199C">
        <w:rPr>
          <w:rFonts w:ascii="Georgia" w:hAnsi="Georgia"/>
          <w:sz w:val="28"/>
          <w:szCs w:val="28"/>
        </w:rPr>
        <w:t xml:space="preserve"> – </w:t>
      </w:r>
      <w:r>
        <w:rPr>
          <w:rFonts w:ascii="Georgia" w:hAnsi="Georgia"/>
          <w:sz w:val="28"/>
          <w:szCs w:val="28"/>
        </w:rPr>
        <w:t>_______________</w:t>
      </w:r>
      <w:r w:rsidRPr="0043199C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 </w:t>
      </w:r>
    </w:p>
    <w:p w:rsidR="00727892" w:rsidRPr="0043199C" w:rsidRDefault="00727892" w:rsidP="00727892">
      <w:pPr>
        <w:ind w:firstLine="720"/>
        <w:jc w:val="center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>Финансовые ресурсы, необходимые для реализации проекта:</w:t>
      </w:r>
    </w:p>
    <w:p w:rsidR="00727892" w:rsidRPr="0043199C" w:rsidRDefault="00727892" w:rsidP="00727892">
      <w:pPr>
        <w:ind w:firstLine="720"/>
        <w:jc w:val="both"/>
        <w:rPr>
          <w:rFonts w:ascii="Georgia" w:hAnsi="Georgia"/>
          <w:sz w:val="28"/>
          <w:szCs w:val="28"/>
        </w:rPr>
      </w:pPr>
    </w:p>
    <w:p w:rsidR="00727892" w:rsidRDefault="00727892" w:rsidP="00727892">
      <w:pPr>
        <w:pStyle w:val="a4"/>
        <w:numPr>
          <w:ilvl w:val="0"/>
          <w:numId w:val="1"/>
        </w:numPr>
        <w:spacing w:line="360" w:lineRule="auto"/>
        <w:ind w:left="0" w:firstLine="851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 xml:space="preserve">общая стоимость проекта  оставляет </w:t>
      </w:r>
      <w:r>
        <w:rPr>
          <w:rFonts w:ascii="Georgia" w:hAnsi="Georgia"/>
          <w:sz w:val="28"/>
          <w:szCs w:val="28"/>
        </w:rPr>
        <w:t>250 0</w:t>
      </w:r>
      <w:r w:rsidRPr="0043199C">
        <w:rPr>
          <w:rFonts w:ascii="Georgia" w:hAnsi="Georgia"/>
          <w:sz w:val="28"/>
          <w:szCs w:val="28"/>
        </w:rPr>
        <w:t>00,0  (</w:t>
      </w:r>
      <w:r>
        <w:rPr>
          <w:rFonts w:ascii="Georgia" w:hAnsi="Georgia"/>
          <w:sz w:val="28"/>
          <w:szCs w:val="28"/>
        </w:rPr>
        <w:t xml:space="preserve">Двести пятьдесят    </w:t>
      </w:r>
      <w:r w:rsidRPr="0043199C">
        <w:rPr>
          <w:rFonts w:ascii="Georgia" w:hAnsi="Georgia"/>
          <w:sz w:val="28"/>
          <w:szCs w:val="28"/>
        </w:rPr>
        <w:t xml:space="preserve">  тысяч) рублей 00 копеек</w:t>
      </w:r>
      <w:r>
        <w:rPr>
          <w:rFonts w:ascii="Georgia" w:hAnsi="Georgia"/>
          <w:sz w:val="28"/>
          <w:szCs w:val="28"/>
        </w:rPr>
        <w:t xml:space="preserve">, в том числе: </w:t>
      </w:r>
    </w:p>
    <w:p w:rsidR="00727892" w:rsidRPr="0043199C" w:rsidRDefault="00727892" w:rsidP="00727892">
      <w:pPr>
        <w:pStyle w:val="a4"/>
        <w:ind w:left="0" w:firstLine="851"/>
        <w:jc w:val="both"/>
        <w:rPr>
          <w:rFonts w:ascii="Georgia" w:hAnsi="Georgia"/>
          <w:sz w:val="28"/>
          <w:szCs w:val="28"/>
        </w:rPr>
      </w:pPr>
    </w:p>
    <w:p w:rsidR="00727892" w:rsidRDefault="00727892" w:rsidP="00727892">
      <w:pPr>
        <w:pStyle w:val="a4"/>
        <w:numPr>
          <w:ilvl w:val="0"/>
          <w:numId w:val="1"/>
        </w:numPr>
        <w:ind w:left="0"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средства социального гранта – 250 000,0 рублей </w:t>
      </w:r>
      <w:r w:rsidRPr="0043199C">
        <w:rPr>
          <w:rFonts w:ascii="Georgia" w:hAnsi="Georgia"/>
          <w:sz w:val="28"/>
          <w:szCs w:val="28"/>
        </w:rPr>
        <w:t xml:space="preserve"> </w:t>
      </w:r>
    </w:p>
    <w:p w:rsidR="00727892" w:rsidRPr="0043199C" w:rsidRDefault="00727892" w:rsidP="00727892">
      <w:pPr>
        <w:spacing w:line="360" w:lineRule="auto"/>
        <w:ind w:firstLine="720"/>
        <w:jc w:val="both"/>
        <w:rPr>
          <w:rFonts w:ascii="Georgia" w:hAnsi="Georgia"/>
          <w:sz w:val="28"/>
          <w:szCs w:val="28"/>
        </w:rPr>
      </w:pPr>
    </w:p>
    <w:p w:rsidR="00727892" w:rsidRDefault="00727892" w:rsidP="00727892">
      <w:pPr>
        <w:ind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>Планируемые основные этапы  проекта</w:t>
      </w:r>
      <w:r w:rsidRPr="00E4756B">
        <w:rPr>
          <w:rFonts w:ascii="Georgia" w:hAnsi="Georgia"/>
          <w:sz w:val="28"/>
          <w:szCs w:val="28"/>
        </w:rPr>
        <w:t xml:space="preserve"> (</w:t>
      </w:r>
      <w:r w:rsidRPr="00727892">
        <w:rPr>
          <w:rFonts w:ascii="Georgia" w:hAnsi="Georgia"/>
          <w:sz w:val="28"/>
          <w:szCs w:val="28"/>
          <w:u w:val="single"/>
        </w:rPr>
        <w:t>Примерная смета):</w:t>
      </w:r>
      <w:r>
        <w:rPr>
          <w:rFonts w:ascii="Georgia" w:hAnsi="Georgia"/>
          <w:sz w:val="28"/>
          <w:szCs w:val="28"/>
        </w:rPr>
        <w:t xml:space="preserve"> </w:t>
      </w:r>
    </w:p>
    <w:p w:rsidR="00727892" w:rsidRPr="00E4756B" w:rsidRDefault="00727892" w:rsidP="00727892">
      <w:pPr>
        <w:ind w:firstLine="720"/>
        <w:jc w:val="both"/>
        <w:rPr>
          <w:rFonts w:ascii="Georgia" w:hAnsi="Georgia"/>
          <w:sz w:val="28"/>
          <w:szCs w:val="28"/>
        </w:rPr>
      </w:pPr>
    </w:p>
    <w:tbl>
      <w:tblPr>
        <w:tblStyle w:val="a3"/>
        <w:tblW w:w="9923" w:type="dxa"/>
        <w:tblInd w:w="-743" w:type="dxa"/>
        <w:tblLook w:val="01E0" w:firstRow="1" w:lastRow="1" w:firstColumn="1" w:lastColumn="1" w:noHBand="0" w:noVBand="0"/>
      </w:tblPr>
      <w:tblGrid>
        <w:gridCol w:w="821"/>
        <w:gridCol w:w="5892"/>
        <w:gridCol w:w="1780"/>
        <w:gridCol w:w="1430"/>
      </w:tblGrid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  <w:r w:rsidRPr="00757B70">
              <w:rPr>
                <w:rFonts w:ascii="Georgia" w:hAnsi="Georgia"/>
                <w:b/>
                <w:sz w:val="26"/>
                <w:szCs w:val="26"/>
              </w:rPr>
              <w:t>№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  <w:r w:rsidRPr="00757B70">
              <w:rPr>
                <w:rFonts w:ascii="Georgia" w:hAnsi="Georgia"/>
                <w:b/>
                <w:sz w:val="26"/>
                <w:szCs w:val="26"/>
              </w:rPr>
              <w:t>Наименование этапа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</w:p>
        </w:tc>
        <w:tc>
          <w:tcPr>
            <w:tcW w:w="178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  <w:r w:rsidRPr="00757B70">
              <w:rPr>
                <w:rFonts w:ascii="Georgia" w:hAnsi="Georgia"/>
                <w:b/>
                <w:sz w:val="26"/>
                <w:szCs w:val="26"/>
              </w:rPr>
              <w:t xml:space="preserve">Сроки 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b/>
                <w:sz w:val="26"/>
                <w:szCs w:val="26"/>
              </w:rPr>
            </w:pPr>
            <w:r w:rsidRPr="00757B70">
              <w:rPr>
                <w:rFonts w:ascii="Georgia" w:hAnsi="Georgia"/>
                <w:b/>
                <w:sz w:val="26"/>
                <w:szCs w:val="26"/>
              </w:rPr>
              <w:t>Сумма, руб.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Дизайн, упаковка и полиграфия (этикетки, визитки)</w:t>
            </w:r>
          </w:p>
        </w:tc>
        <w:tc>
          <w:tcPr>
            <w:tcW w:w="1781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01.12.2021-</w:t>
            </w:r>
          </w:p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10.12.2021</w:t>
            </w:r>
          </w:p>
        </w:tc>
        <w:tc>
          <w:tcPr>
            <w:tcW w:w="1417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10000,0</w:t>
            </w: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Приобретение блинницы 2-х комфорочной, чугун</w:t>
            </w:r>
          </w:p>
        </w:tc>
        <w:tc>
          <w:tcPr>
            <w:tcW w:w="178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01.12.2021-10.12.2021</w:t>
            </w: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33000,0</w:t>
            </w: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 xml:space="preserve">Приобретение миксера планетарного </w:t>
            </w:r>
            <w:r>
              <w:rPr>
                <w:rFonts w:ascii="Georgia" w:hAnsi="Georgia"/>
                <w:sz w:val="26"/>
                <w:szCs w:val="26"/>
              </w:rPr>
              <w:lastRenderedPageBreak/>
              <w:t>(нержавеющая сталь, 3 насадки)</w:t>
            </w:r>
          </w:p>
        </w:tc>
        <w:tc>
          <w:tcPr>
            <w:tcW w:w="1781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lastRenderedPageBreak/>
              <w:t>01.12.2021-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lastRenderedPageBreak/>
              <w:t>10.12.2021</w:t>
            </w: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lastRenderedPageBreak/>
              <w:t>12000,0</w:t>
            </w: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Приобретение ларя морозильного, класс А</w:t>
            </w:r>
          </w:p>
        </w:tc>
        <w:tc>
          <w:tcPr>
            <w:tcW w:w="1781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01.12.2021-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10.12.2021</w:t>
            </w: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40000,0</w:t>
            </w: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Приобретение холодильника, класс А++</w:t>
            </w:r>
          </w:p>
        </w:tc>
        <w:tc>
          <w:tcPr>
            <w:tcW w:w="1781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01.1.2021-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10.12.2021</w:t>
            </w: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52000,0</w:t>
            </w: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 w:rsidRPr="00757B70">
              <w:rPr>
                <w:rFonts w:ascii="Georgia" w:hAnsi="Georgia"/>
                <w:sz w:val="26"/>
                <w:szCs w:val="26"/>
              </w:rPr>
              <w:t>Приобретение кухонного инвентаря (противни, формы, кольца, лопатки и др)</w:t>
            </w:r>
          </w:p>
        </w:tc>
        <w:tc>
          <w:tcPr>
            <w:tcW w:w="178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11</w:t>
            </w:r>
            <w:r w:rsidRPr="00757B70">
              <w:rPr>
                <w:rFonts w:ascii="Georgia" w:hAnsi="Georgia"/>
                <w:sz w:val="26"/>
                <w:szCs w:val="26"/>
              </w:rPr>
              <w:t>.</w:t>
            </w:r>
            <w:r>
              <w:rPr>
                <w:rFonts w:ascii="Georgia" w:hAnsi="Georgia"/>
                <w:sz w:val="26"/>
                <w:szCs w:val="26"/>
              </w:rPr>
              <w:t>12</w:t>
            </w:r>
            <w:r w:rsidRPr="00757B70">
              <w:rPr>
                <w:rFonts w:ascii="Georgia" w:hAnsi="Georgia"/>
                <w:sz w:val="26"/>
                <w:szCs w:val="26"/>
              </w:rPr>
              <w:t>.2021-</w:t>
            </w:r>
            <w:r>
              <w:rPr>
                <w:rFonts w:ascii="Georgia" w:hAnsi="Georgia"/>
                <w:sz w:val="26"/>
                <w:szCs w:val="26"/>
              </w:rPr>
              <w:t>15</w:t>
            </w:r>
            <w:r w:rsidRPr="00757B70">
              <w:rPr>
                <w:rFonts w:ascii="Georgia" w:hAnsi="Georgia"/>
                <w:sz w:val="26"/>
                <w:szCs w:val="26"/>
              </w:rPr>
              <w:t>.1</w:t>
            </w:r>
            <w:r>
              <w:rPr>
                <w:rFonts w:ascii="Georgia" w:hAnsi="Georgia"/>
                <w:sz w:val="26"/>
                <w:szCs w:val="26"/>
              </w:rPr>
              <w:t>2</w:t>
            </w:r>
            <w:r w:rsidRPr="00757B70">
              <w:rPr>
                <w:rFonts w:ascii="Georgia" w:hAnsi="Georgia"/>
                <w:sz w:val="26"/>
                <w:szCs w:val="26"/>
              </w:rPr>
              <w:t>.2021</w:t>
            </w: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150</w:t>
            </w:r>
            <w:r w:rsidRPr="00757B70">
              <w:rPr>
                <w:rFonts w:ascii="Georgia" w:hAnsi="Georgia"/>
                <w:sz w:val="26"/>
                <w:szCs w:val="26"/>
              </w:rPr>
              <w:t>00,0</w:t>
            </w: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 w:rsidRPr="00757B70">
              <w:rPr>
                <w:rFonts w:ascii="Georgia" w:hAnsi="Georgia"/>
                <w:sz w:val="26"/>
                <w:szCs w:val="26"/>
              </w:rPr>
              <w:t xml:space="preserve">Приобретение сырья (мука, сахар-песок, яйца, орехи и </w:t>
            </w:r>
            <w:proofErr w:type="gramStart"/>
            <w:r w:rsidRPr="00757B70">
              <w:rPr>
                <w:rFonts w:ascii="Georgia" w:hAnsi="Georgia"/>
                <w:sz w:val="26"/>
                <w:szCs w:val="26"/>
              </w:rPr>
              <w:t>др.)на</w:t>
            </w:r>
            <w:proofErr w:type="gramEnd"/>
            <w:r w:rsidRPr="00757B70">
              <w:rPr>
                <w:rFonts w:ascii="Georgia" w:hAnsi="Georgia"/>
                <w:sz w:val="26"/>
                <w:szCs w:val="26"/>
              </w:rPr>
              <w:t xml:space="preserve"> первый месяц </w:t>
            </w:r>
          </w:p>
        </w:tc>
        <w:tc>
          <w:tcPr>
            <w:tcW w:w="1781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11.12.2021-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15.12.2021</w:t>
            </w: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52</w:t>
            </w:r>
            <w:r w:rsidRPr="00757B70">
              <w:rPr>
                <w:rFonts w:ascii="Georgia" w:hAnsi="Georgia"/>
                <w:sz w:val="26"/>
                <w:szCs w:val="26"/>
              </w:rPr>
              <w:t>000,0</w:t>
            </w: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Аренда помещения во 2 квартале проекта</w:t>
            </w:r>
          </w:p>
        </w:tc>
        <w:tc>
          <w:tcPr>
            <w:tcW w:w="1781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01.03.2021-</w:t>
            </w:r>
          </w:p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31.05.2021</w:t>
            </w: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36000,0</w:t>
            </w:r>
          </w:p>
        </w:tc>
      </w:tr>
      <w:tr w:rsidR="00727892" w:rsidRPr="00757B70" w:rsidTr="0089588E">
        <w:tc>
          <w:tcPr>
            <w:tcW w:w="82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5904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 w:rsidRPr="00757B70">
              <w:rPr>
                <w:rFonts w:ascii="Georgia" w:hAnsi="Georgia"/>
                <w:sz w:val="26"/>
                <w:szCs w:val="26"/>
              </w:rPr>
              <w:t>Итого</w:t>
            </w:r>
          </w:p>
        </w:tc>
        <w:tc>
          <w:tcPr>
            <w:tcW w:w="1781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417" w:type="dxa"/>
          </w:tcPr>
          <w:p w:rsidR="00727892" w:rsidRPr="00757B70" w:rsidRDefault="00727892" w:rsidP="0089588E">
            <w:pPr>
              <w:jc w:val="both"/>
              <w:rPr>
                <w:rFonts w:ascii="Georgia" w:hAnsi="Georgia"/>
                <w:sz w:val="26"/>
                <w:szCs w:val="26"/>
              </w:rPr>
            </w:pPr>
            <w:r w:rsidRPr="00757B70">
              <w:rPr>
                <w:rFonts w:ascii="Georgia" w:hAnsi="Georgia"/>
                <w:sz w:val="26"/>
                <w:szCs w:val="26"/>
              </w:rPr>
              <w:t>250 000,0</w:t>
            </w:r>
          </w:p>
        </w:tc>
      </w:tr>
    </w:tbl>
    <w:p w:rsidR="00727892" w:rsidRDefault="00727892" w:rsidP="00727892">
      <w:pPr>
        <w:ind w:firstLine="720"/>
        <w:jc w:val="center"/>
        <w:rPr>
          <w:rFonts w:ascii="Georgia" w:hAnsi="Georgia"/>
          <w:sz w:val="28"/>
          <w:szCs w:val="28"/>
        </w:rPr>
      </w:pPr>
    </w:p>
    <w:p w:rsidR="00727892" w:rsidRPr="0043199C" w:rsidRDefault="00727892" w:rsidP="00727892">
      <w:pPr>
        <w:ind w:firstLine="851"/>
        <w:jc w:val="both"/>
        <w:rPr>
          <w:rFonts w:ascii="Georgia" w:hAnsi="Georgia"/>
          <w:sz w:val="28"/>
          <w:szCs w:val="28"/>
        </w:rPr>
      </w:pPr>
    </w:p>
    <w:p w:rsidR="00727892" w:rsidRPr="0043199C" w:rsidRDefault="00727892" w:rsidP="00727892">
      <w:pPr>
        <w:pStyle w:val="a4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color w:val="C00000"/>
          <w:sz w:val="28"/>
          <w:szCs w:val="28"/>
        </w:rPr>
      </w:pPr>
      <w:r w:rsidRPr="0043199C">
        <w:rPr>
          <w:rFonts w:ascii="Georgia" w:hAnsi="Georgia"/>
          <w:b/>
          <w:color w:val="C00000"/>
          <w:sz w:val="28"/>
          <w:szCs w:val="28"/>
        </w:rPr>
        <w:t xml:space="preserve">Общие сведения о заявителе </w:t>
      </w:r>
    </w:p>
    <w:p w:rsidR="00727892" w:rsidRPr="0043199C" w:rsidRDefault="00727892" w:rsidP="00727892">
      <w:pPr>
        <w:ind w:left="360"/>
        <w:rPr>
          <w:rFonts w:ascii="Georgia" w:hAnsi="Georgia"/>
          <w:color w:val="C00000"/>
          <w:sz w:val="28"/>
          <w:szCs w:val="28"/>
        </w:rPr>
      </w:pPr>
    </w:p>
    <w:p w:rsidR="00727892" w:rsidRPr="0043199C" w:rsidRDefault="00727892" w:rsidP="00727892">
      <w:pPr>
        <w:pStyle w:val="a4"/>
        <w:numPr>
          <w:ilvl w:val="1"/>
          <w:numId w:val="2"/>
        </w:numPr>
        <w:spacing w:line="360" w:lineRule="auto"/>
        <w:ind w:left="0" w:firstLine="851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 xml:space="preserve">Полное и сокращенное наименование инициатора проекта:   </w:t>
      </w:r>
      <w:r>
        <w:rPr>
          <w:rFonts w:ascii="Georgia" w:hAnsi="Georgia"/>
          <w:sz w:val="28"/>
          <w:szCs w:val="28"/>
        </w:rPr>
        <w:t>физическое лицо -  будущий налогоплательщик налога на профессиональный доход _________________________</w:t>
      </w:r>
      <w:r w:rsidRPr="0043199C">
        <w:rPr>
          <w:rFonts w:ascii="Georgia" w:hAnsi="Georgia"/>
          <w:sz w:val="28"/>
          <w:szCs w:val="28"/>
        </w:rPr>
        <w:t>.</w:t>
      </w:r>
    </w:p>
    <w:p w:rsidR="00727892" w:rsidRDefault="00727892" w:rsidP="00727892">
      <w:pPr>
        <w:pStyle w:val="a4"/>
        <w:numPr>
          <w:ilvl w:val="1"/>
          <w:numId w:val="2"/>
        </w:numPr>
        <w:tabs>
          <w:tab w:val="num" w:pos="0"/>
        </w:tabs>
        <w:spacing w:line="360" w:lineRule="auto"/>
        <w:ind w:left="0" w:firstLine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Паспортные данные: серия ______    №</w:t>
      </w:r>
      <w:r w:rsidRPr="00C5349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_________</w:t>
      </w:r>
    </w:p>
    <w:p w:rsidR="00727892" w:rsidRPr="001F2AE7" w:rsidRDefault="00727892" w:rsidP="00727892">
      <w:pPr>
        <w:pStyle w:val="a4"/>
        <w:numPr>
          <w:ilvl w:val="1"/>
          <w:numId w:val="2"/>
        </w:numPr>
        <w:tabs>
          <w:tab w:val="num" w:pos="0"/>
        </w:tabs>
        <w:spacing w:line="360" w:lineRule="auto"/>
        <w:ind w:left="0" w:firstLine="720"/>
        <w:jc w:val="both"/>
        <w:rPr>
          <w:rFonts w:ascii="Georgia" w:hAnsi="Georgia"/>
          <w:sz w:val="28"/>
          <w:szCs w:val="28"/>
        </w:rPr>
      </w:pPr>
      <w:r w:rsidRPr="00C53496">
        <w:rPr>
          <w:rFonts w:ascii="Georgia" w:hAnsi="Georgia"/>
          <w:sz w:val="28"/>
          <w:szCs w:val="28"/>
        </w:rPr>
        <w:t xml:space="preserve">Дата </w:t>
      </w:r>
      <w:r>
        <w:rPr>
          <w:rFonts w:ascii="Georgia" w:hAnsi="Georgia"/>
          <w:sz w:val="28"/>
          <w:szCs w:val="28"/>
        </w:rPr>
        <w:t xml:space="preserve">выдачи </w:t>
      </w:r>
      <w:r w:rsidRPr="00C53496">
        <w:rPr>
          <w:rFonts w:ascii="Georgia" w:hAnsi="Georgia"/>
          <w:sz w:val="28"/>
          <w:szCs w:val="28"/>
        </w:rPr>
        <w:t xml:space="preserve">  - </w:t>
      </w:r>
      <w:r>
        <w:rPr>
          <w:rFonts w:ascii="Georgia" w:hAnsi="Georgia"/>
          <w:sz w:val="28"/>
          <w:szCs w:val="28"/>
        </w:rPr>
        <w:t>_____________</w:t>
      </w:r>
      <w:r w:rsidRPr="001F2AE7">
        <w:rPr>
          <w:rFonts w:ascii="Georgia" w:hAnsi="Georgia"/>
          <w:sz w:val="28"/>
          <w:szCs w:val="28"/>
        </w:rPr>
        <w:t xml:space="preserve"> года. </w:t>
      </w:r>
    </w:p>
    <w:p w:rsidR="00727892" w:rsidRPr="00F469B1" w:rsidRDefault="00727892" w:rsidP="00727892">
      <w:pPr>
        <w:pStyle w:val="a4"/>
        <w:numPr>
          <w:ilvl w:val="1"/>
          <w:numId w:val="2"/>
        </w:numPr>
        <w:tabs>
          <w:tab w:val="num" w:pos="0"/>
        </w:tabs>
        <w:spacing w:line="360" w:lineRule="auto"/>
        <w:ind w:left="0"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 xml:space="preserve">ИНН   </w:t>
      </w:r>
      <w:r w:rsidRPr="00F469B1">
        <w:rPr>
          <w:rFonts w:ascii="Georgia" w:hAnsi="Georgia"/>
          <w:sz w:val="28"/>
          <w:szCs w:val="28"/>
        </w:rPr>
        <w:t xml:space="preserve">– </w:t>
      </w:r>
      <w:r>
        <w:rPr>
          <w:rFonts w:ascii="Georgia" w:hAnsi="Georgia"/>
          <w:sz w:val="28"/>
          <w:szCs w:val="28"/>
        </w:rPr>
        <w:t>____________</w:t>
      </w:r>
    </w:p>
    <w:p w:rsidR="00727892" w:rsidRPr="0043199C" w:rsidRDefault="00727892" w:rsidP="00727892">
      <w:pPr>
        <w:numPr>
          <w:ilvl w:val="1"/>
          <w:numId w:val="2"/>
        </w:numPr>
        <w:spacing w:line="360" w:lineRule="auto"/>
        <w:ind w:left="0" w:firstLine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Планируемая о</w:t>
      </w:r>
      <w:r w:rsidRPr="0043199C">
        <w:rPr>
          <w:rFonts w:ascii="Georgia" w:hAnsi="Georgia"/>
          <w:sz w:val="28"/>
          <w:szCs w:val="28"/>
        </w:rPr>
        <w:t xml:space="preserve">рганизационно-правовая форма – </w:t>
      </w:r>
      <w:r>
        <w:rPr>
          <w:rFonts w:ascii="Georgia" w:hAnsi="Georgia"/>
          <w:sz w:val="28"/>
          <w:szCs w:val="28"/>
        </w:rPr>
        <w:t>налогоплательщик налога на профессиональный доход.</w:t>
      </w:r>
    </w:p>
    <w:p w:rsidR="00727892" w:rsidRDefault="00727892" w:rsidP="00727892">
      <w:pPr>
        <w:numPr>
          <w:ilvl w:val="1"/>
          <w:numId w:val="2"/>
        </w:numPr>
        <w:spacing w:line="360" w:lineRule="auto"/>
        <w:ind w:left="0" w:firstLine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А</w:t>
      </w:r>
      <w:r w:rsidRPr="0043199C">
        <w:rPr>
          <w:rFonts w:ascii="Georgia" w:hAnsi="Georgia"/>
          <w:sz w:val="28"/>
          <w:szCs w:val="28"/>
        </w:rPr>
        <w:t xml:space="preserve">дрес юридической регистрации -  Россия, Кабардино-Балкарская республика, </w:t>
      </w:r>
      <w:r>
        <w:rPr>
          <w:rFonts w:ascii="Georgia" w:hAnsi="Georgia"/>
          <w:sz w:val="28"/>
          <w:szCs w:val="28"/>
        </w:rPr>
        <w:t>________________________________.</w:t>
      </w:r>
      <w:r w:rsidRPr="0043199C">
        <w:rPr>
          <w:rFonts w:ascii="Georgia" w:hAnsi="Georgia"/>
          <w:sz w:val="28"/>
          <w:szCs w:val="28"/>
        </w:rPr>
        <w:t xml:space="preserve"> </w:t>
      </w:r>
    </w:p>
    <w:p w:rsidR="00727892" w:rsidRPr="0043199C" w:rsidRDefault="00727892" w:rsidP="00727892">
      <w:pPr>
        <w:numPr>
          <w:ilvl w:val="1"/>
          <w:numId w:val="2"/>
        </w:numPr>
        <w:spacing w:line="360" w:lineRule="auto"/>
        <w:ind w:left="0" w:firstLine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Телефон: ______________</w:t>
      </w:r>
    </w:p>
    <w:p w:rsidR="00727892" w:rsidRPr="0043199C" w:rsidRDefault="00727892" w:rsidP="00727892">
      <w:pPr>
        <w:numPr>
          <w:ilvl w:val="1"/>
          <w:numId w:val="2"/>
        </w:numPr>
        <w:spacing w:line="360" w:lineRule="auto"/>
        <w:ind w:left="0" w:firstLine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Адрес осуществления деятельности (производства готовых блюд и полуфабрикатов):</w:t>
      </w:r>
      <w:r w:rsidRPr="0043199C">
        <w:rPr>
          <w:rFonts w:ascii="Georgia" w:hAnsi="Georgia"/>
          <w:sz w:val="28"/>
          <w:szCs w:val="28"/>
        </w:rPr>
        <w:t xml:space="preserve"> Россия, Кабардино-Балкарская республика, </w:t>
      </w:r>
      <w:r>
        <w:rPr>
          <w:rFonts w:ascii="Georgia" w:hAnsi="Georgia"/>
          <w:sz w:val="28"/>
          <w:szCs w:val="28"/>
        </w:rPr>
        <w:t>______________________________</w:t>
      </w:r>
      <w:r w:rsidRPr="0043199C">
        <w:rPr>
          <w:rFonts w:ascii="Georgia" w:hAnsi="Georgia"/>
          <w:sz w:val="28"/>
          <w:szCs w:val="28"/>
        </w:rPr>
        <w:t xml:space="preserve"> </w:t>
      </w:r>
    </w:p>
    <w:p w:rsidR="00727892" w:rsidRPr="00364FDF" w:rsidRDefault="00727892" w:rsidP="00727892">
      <w:pPr>
        <w:numPr>
          <w:ilvl w:val="1"/>
          <w:numId w:val="2"/>
        </w:numPr>
        <w:spacing w:line="360" w:lineRule="auto"/>
        <w:ind w:left="0" w:firstLine="720"/>
        <w:jc w:val="both"/>
        <w:rPr>
          <w:rFonts w:ascii="Georgia" w:hAnsi="Georgia"/>
          <w:sz w:val="28"/>
          <w:szCs w:val="28"/>
        </w:rPr>
      </w:pPr>
      <w:r w:rsidRPr="00364FDF">
        <w:rPr>
          <w:rFonts w:ascii="Georgia" w:hAnsi="Georgia"/>
          <w:sz w:val="28"/>
          <w:szCs w:val="28"/>
        </w:rPr>
        <w:t xml:space="preserve">Инициатор проекта уже имеет определенный круг постоянных заказчиков; готовые полуфабрикатные изделия у нее будут закупать жители </w:t>
      </w:r>
      <w:r w:rsidR="006615EC" w:rsidRPr="006615EC">
        <w:rPr>
          <w:rFonts w:ascii="Georgia" w:hAnsi="Georgia"/>
          <w:color w:val="FF0000"/>
          <w:sz w:val="28"/>
          <w:szCs w:val="28"/>
        </w:rPr>
        <w:t>(указать населенный пункт)_________________________</w:t>
      </w:r>
      <w:r w:rsidRPr="00364FDF">
        <w:rPr>
          <w:rFonts w:ascii="Georgia" w:hAnsi="Georgia"/>
          <w:sz w:val="28"/>
          <w:szCs w:val="28"/>
        </w:rPr>
        <w:t xml:space="preserve">. Со временем планируется выход на торговые точки рынка «Дубки» и близлежащих районов  республики. </w:t>
      </w:r>
    </w:p>
    <w:p w:rsidR="00727892" w:rsidRPr="0043199C" w:rsidRDefault="00727892" w:rsidP="00727892">
      <w:pPr>
        <w:numPr>
          <w:ilvl w:val="0"/>
          <w:numId w:val="2"/>
        </w:num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num" w:pos="720"/>
        </w:tabs>
        <w:jc w:val="center"/>
        <w:rPr>
          <w:rFonts w:ascii="Georgia" w:hAnsi="Georgia"/>
          <w:b/>
          <w:color w:val="C00000"/>
          <w:sz w:val="28"/>
          <w:szCs w:val="28"/>
        </w:rPr>
      </w:pPr>
      <w:r w:rsidRPr="0043199C">
        <w:rPr>
          <w:rFonts w:ascii="Georgia" w:hAnsi="Georgia"/>
          <w:b/>
          <w:color w:val="C00000"/>
          <w:sz w:val="28"/>
          <w:szCs w:val="28"/>
        </w:rPr>
        <w:lastRenderedPageBreak/>
        <w:t>Описание услуги</w:t>
      </w:r>
    </w:p>
    <w:p w:rsidR="00727892" w:rsidRPr="0043199C" w:rsidRDefault="00727892" w:rsidP="00727892">
      <w:pPr>
        <w:tabs>
          <w:tab w:val="num" w:pos="0"/>
        </w:tabs>
        <w:ind w:firstLine="720"/>
        <w:rPr>
          <w:rFonts w:ascii="Georgia" w:hAnsi="Georgia"/>
          <w:color w:val="0000FF"/>
          <w:sz w:val="28"/>
          <w:szCs w:val="28"/>
        </w:rPr>
      </w:pPr>
    </w:p>
    <w:p w:rsidR="00727892" w:rsidRPr="00F16FE8" w:rsidRDefault="00727892" w:rsidP="00727892">
      <w:pPr>
        <w:numPr>
          <w:ilvl w:val="1"/>
          <w:numId w:val="2"/>
        </w:numPr>
        <w:tabs>
          <w:tab w:val="num" w:pos="1080"/>
        </w:tabs>
        <w:spacing w:line="360" w:lineRule="auto"/>
        <w:ind w:left="0" w:firstLine="709"/>
        <w:jc w:val="both"/>
        <w:rPr>
          <w:rFonts w:ascii="Georgia" w:hAnsi="Georgia" w:cs="Arial"/>
          <w:sz w:val="28"/>
          <w:szCs w:val="28"/>
        </w:rPr>
      </w:pPr>
      <w:r w:rsidRPr="00F16FE8">
        <w:rPr>
          <w:rFonts w:ascii="Georgia" w:hAnsi="Georgia"/>
          <w:sz w:val="28"/>
          <w:szCs w:val="28"/>
        </w:rPr>
        <w:t xml:space="preserve"> Назначение </w:t>
      </w:r>
      <w:proofErr w:type="gramStart"/>
      <w:r w:rsidRPr="00F16FE8">
        <w:rPr>
          <w:rFonts w:ascii="Georgia" w:hAnsi="Georgia"/>
          <w:sz w:val="28"/>
          <w:szCs w:val="28"/>
        </w:rPr>
        <w:t>услуг :</w:t>
      </w:r>
      <w:proofErr w:type="gramEnd"/>
      <w:r w:rsidRPr="00F16FE8">
        <w:rPr>
          <w:rFonts w:ascii="Georgia" w:hAnsi="Georgia"/>
          <w:sz w:val="28"/>
          <w:szCs w:val="28"/>
        </w:rPr>
        <w:t xml:space="preserve">  основной услугой в рамках настоящего инвестиционного проекта являются  услуги  по реализации населению  </w:t>
      </w:r>
      <w:r w:rsidR="006615EC">
        <w:rPr>
          <w:rFonts w:ascii="Georgia" w:hAnsi="Georgia"/>
          <w:sz w:val="28"/>
          <w:szCs w:val="28"/>
        </w:rPr>
        <w:t xml:space="preserve">КБР </w:t>
      </w:r>
      <w:r w:rsidRPr="00F16FE8">
        <w:rPr>
          <w:rFonts w:ascii="Georgia" w:hAnsi="Georgia"/>
          <w:sz w:val="28"/>
          <w:szCs w:val="28"/>
        </w:rPr>
        <w:t xml:space="preserve"> полуфабрикатных изделий  собственного производства – блинов с разнообразной начинкой.</w:t>
      </w:r>
    </w:p>
    <w:p w:rsidR="00727892" w:rsidRPr="00F16FE8" w:rsidRDefault="00727892" w:rsidP="00727892">
      <w:pPr>
        <w:numPr>
          <w:ilvl w:val="1"/>
          <w:numId w:val="2"/>
        </w:numPr>
        <w:tabs>
          <w:tab w:val="num" w:pos="1080"/>
        </w:tabs>
        <w:spacing w:line="360" w:lineRule="auto"/>
        <w:ind w:left="0" w:firstLine="709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В</w:t>
      </w:r>
      <w:r w:rsidRPr="00F16FE8">
        <w:rPr>
          <w:rFonts w:ascii="Georgia" w:hAnsi="Georgia" w:cs="Arial"/>
          <w:sz w:val="28"/>
          <w:szCs w:val="28"/>
        </w:rPr>
        <w:t xml:space="preserve"> рамках </w:t>
      </w:r>
      <w:proofErr w:type="gramStart"/>
      <w:r w:rsidRPr="00F16FE8">
        <w:rPr>
          <w:rFonts w:ascii="Georgia" w:hAnsi="Georgia" w:cs="Arial"/>
          <w:sz w:val="28"/>
          <w:szCs w:val="28"/>
        </w:rPr>
        <w:t>настоящего  бизнес</w:t>
      </w:r>
      <w:proofErr w:type="gramEnd"/>
      <w:r w:rsidRPr="00F16FE8">
        <w:rPr>
          <w:rFonts w:ascii="Georgia" w:hAnsi="Georgia" w:cs="Arial"/>
          <w:sz w:val="28"/>
          <w:szCs w:val="28"/>
        </w:rPr>
        <w:t xml:space="preserve">-проекта  основным продуктом  (услугами) являются следующие мучные  изделия: </w:t>
      </w:r>
    </w:p>
    <w:p w:rsidR="00727892" w:rsidRDefault="00727892" w:rsidP="00727892">
      <w:pPr>
        <w:spacing w:line="360" w:lineRule="auto"/>
        <w:ind w:firstLine="709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Блины с говядиной</w:t>
      </w:r>
    </w:p>
    <w:p w:rsidR="00727892" w:rsidRDefault="00727892" w:rsidP="00727892">
      <w:pPr>
        <w:spacing w:line="360" w:lineRule="auto"/>
        <w:ind w:firstLine="709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Блины с курицей и грибами</w:t>
      </w:r>
    </w:p>
    <w:p w:rsidR="00727892" w:rsidRDefault="00727892" w:rsidP="00727892">
      <w:pPr>
        <w:spacing w:line="360" w:lineRule="auto"/>
        <w:ind w:firstLine="709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Блины с печенью</w:t>
      </w:r>
    </w:p>
    <w:p w:rsidR="00727892" w:rsidRDefault="00727892" w:rsidP="00727892">
      <w:pPr>
        <w:spacing w:line="360" w:lineRule="auto"/>
        <w:ind w:firstLine="709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Блины с картофелем и луков</w:t>
      </w:r>
    </w:p>
    <w:p w:rsidR="00727892" w:rsidRDefault="00727892" w:rsidP="00727892">
      <w:pPr>
        <w:spacing w:line="360" w:lineRule="auto"/>
        <w:ind w:firstLine="709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Блины сладкие с творогом </w:t>
      </w:r>
    </w:p>
    <w:p w:rsidR="00727892" w:rsidRDefault="00727892" w:rsidP="00727892">
      <w:pPr>
        <w:pStyle w:val="a5"/>
        <w:spacing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F469B1">
        <w:rPr>
          <w:rFonts w:ascii="Georgia" w:hAnsi="Georgia"/>
          <w:sz w:val="28"/>
          <w:szCs w:val="28"/>
        </w:rPr>
        <w:t xml:space="preserve">С давних времен блины занимают достойное место на столе любой хозяйки. Они считают первым изделием, приготовленным из муки и появившимся на кухне у славян. На сегодняшний день существует масса разнообразных рецептов их приготовления. Русские блины могут выступать в качестве отдельного блюда. Хозяюшки частенько сдабривают кулинарный шедевр вкуснейшими начинами или подают вместе с соусами. Некоторые историки утверждают, что блюдо появилось во времена язычества, примерно в 1005 году. Если верить легендам, то в один прекрасный вечер милая барышня, разогревая кисель из овса, засмотрелась в оконце и вместо сладкого напитка получился подрумяненный кругляш. </w:t>
      </w:r>
    </w:p>
    <w:p w:rsidR="00727892" w:rsidRPr="00F469B1" w:rsidRDefault="00727892" w:rsidP="00727892">
      <w:pPr>
        <w:pStyle w:val="a5"/>
        <w:spacing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F469B1">
        <w:rPr>
          <w:rFonts w:ascii="Georgia" w:hAnsi="Georgia"/>
          <w:sz w:val="28"/>
          <w:szCs w:val="28"/>
        </w:rPr>
        <w:t>Попробовав неожиданно получившийся кулинарный шедевр, хозяйка оценила его вкус. Рецепт в мгновение ока разлетел</w:t>
      </w:r>
      <w:r>
        <w:rPr>
          <w:rFonts w:ascii="Georgia" w:hAnsi="Georgia"/>
          <w:sz w:val="28"/>
          <w:szCs w:val="28"/>
        </w:rPr>
        <w:t xml:space="preserve">ся </w:t>
      </w:r>
      <w:r w:rsidRPr="00F469B1">
        <w:rPr>
          <w:rFonts w:ascii="Georgia" w:hAnsi="Georgia"/>
          <w:sz w:val="28"/>
          <w:szCs w:val="28"/>
        </w:rPr>
        <w:t xml:space="preserve"> по селению.</w:t>
      </w:r>
    </w:p>
    <w:p w:rsidR="00727892" w:rsidRPr="007C0588" w:rsidRDefault="00727892" w:rsidP="00727892">
      <w:pPr>
        <w:spacing w:before="100" w:beforeAutospacing="1" w:after="100" w:afterAutospacing="1"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7C0588">
        <w:rPr>
          <w:rFonts w:ascii="Georgia" w:hAnsi="Georgia"/>
          <w:sz w:val="28"/>
          <w:szCs w:val="28"/>
        </w:rPr>
        <w:t xml:space="preserve">Существует и иная версия, откуда произошли блины. По древним преданиям это были китайцы. Но подобное суждение не совсем верно, </w:t>
      </w:r>
      <w:r w:rsidRPr="007C0588">
        <w:rPr>
          <w:rFonts w:ascii="Georgia" w:hAnsi="Georgia"/>
          <w:sz w:val="28"/>
          <w:szCs w:val="28"/>
        </w:rPr>
        <w:lastRenderedPageBreak/>
        <w:t>ведь в состав их блюда входила рисовая мука, лук и морепродукты. По внешнему виду изыск кулинарного искусства от жителей Поднебесной более походил на лепешку.</w:t>
      </w:r>
    </w:p>
    <w:p w:rsidR="00727892" w:rsidRPr="007C0588" w:rsidRDefault="00727892" w:rsidP="00727892">
      <w:pPr>
        <w:spacing w:before="100" w:beforeAutospacing="1" w:after="100" w:afterAutospacing="1"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7C0588">
        <w:rPr>
          <w:rFonts w:ascii="Georgia" w:hAnsi="Georgia"/>
          <w:sz w:val="28"/>
          <w:szCs w:val="28"/>
        </w:rPr>
        <w:t>Из третьего источника следует, что родина «символа солнца» – Египет. Ингредиенты арабского блюда были практически идентичны с китайским рецептом.</w:t>
      </w:r>
    </w:p>
    <w:p w:rsidR="00727892" w:rsidRPr="007C0588" w:rsidRDefault="00727892" w:rsidP="00727892">
      <w:pPr>
        <w:spacing w:before="100" w:beforeAutospacing="1" w:after="100" w:afterAutospacing="1"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7C0588">
        <w:rPr>
          <w:rFonts w:ascii="Georgia" w:hAnsi="Georgia"/>
          <w:sz w:val="28"/>
          <w:szCs w:val="28"/>
        </w:rPr>
        <w:t>На Руси блины пекли круглый год и только с девятнадцатого века они стали основным угощением на Масленицу. Церковь не смогла бороться с народными традициями и была вынуждена «узаконить» масленичную неделю, когда проходит перед началом Великого поста. Древние славяне относились к блюду с особым почтением.</w:t>
      </w:r>
    </w:p>
    <w:p w:rsidR="00727892" w:rsidRPr="007C0588" w:rsidRDefault="00727892" w:rsidP="00727892">
      <w:pPr>
        <w:spacing w:before="100" w:beforeAutospacing="1" w:after="100" w:afterAutospacing="1"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7C0588">
        <w:rPr>
          <w:rFonts w:ascii="Georgia" w:hAnsi="Georgia"/>
          <w:sz w:val="28"/>
          <w:szCs w:val="28"/>
        </w:rPr>
        <w:t>Блюдо считалось главным украшением стола. Для его приготовления использовали разнообразную муку: пшеничную, гречневую, овсяную. Тесто всегда заводили исключительно на опаре.</w:t>
      </w:r>
    </w:p>
    <w:p w:rsidR="00727892" w:rsidRPr="007C0588" w:rsidRDefault="00727892" w:rsidP="00727892">
      <w:pPr>
        <w:spacing w:before="100" w:beforeAutospacing="1" w:after="100" w:afterAutospacing="1"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7C0588">
        <w:rPr>
          <w:rFonts w:ascii="Georgia" w:hAnsi="Georgia"/>
          <w:sz w:val="28"/>
          <w:szCs w:val="28"/>
        </w:rPr>
        <w:t>Для создания блюда брали остатки теста от предыдущей выпечки. К нему добавляли сливочное и растительное масло, молоко, яйца, соль, сахар и муку. Необходимо было дождаться пока тесто увеличиться в размере, затем его наливали на раскаленную сковороду, предварительно смазанную салом.</w:t>
      </w:r>
    </w:p>
    <w:p w:rsidR="00727892" w:rsidRPr="007C0588" w:rsidRDefault="00727892" w:rsidP="00727892">
      <w:pPr>
        <w:spacing w:before="100" w:beforeAutospacing="1" w:after="100" w:afterAutospacing="1"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7C0588">
        <w:rPr>
          <w:rFonts w:ascii="Georgia" w:hAnsi="Georgia"/>
          <w:sz w:val="28"/>
          <w:szCs w:val="28"/>
        </w:rPr>
        <w:t>«Кругляш» обжаривали с обеих сторон и стопочкой выкладывали на блюдо. Каждое изделие сверху покрывали тончайшим слоем маслица и посыпали сахарком.</w:t>
      </w:r>
    </w:p>
    <w:p w:rsidR="00727892" w:rsidRDefault="00727892" w:rsidP="00727892">
      <w:pPr>
        <w:spacing w:before="100" w:beforeAutospacing="1" w:after="100" w:afterAutospacing="1" w:line="360" w:lineRule="auto"/>
        <w:ind w:firstLine="567"/>
        <w:jc w:val="both"/>
        <w:rPr>
          <w:rFonts w:ascii="Georgia" w:hAnsi="Georgia"/>
          <w:sz w:val="28"/>
          <w:szCs w:val="28"/>
        </w:rPr>
      </w:pPr>
      <w:r w:rsidRPr="007C0588">
        <w:rPr>
          <w:rFonts w:ascii="Georgia" w:hAnsi="Georgia"/>
          <w:sz w:val="28"/>
          <w:szCs w:val="28"/>
        </w:rPr>
        <w:t>В старину процесс выпечки блинов считался настоящим таинством. На первой опаре девушки гадали, рецепт ее приготовления хранился в строжайшем секрете. Чтобы сделать блюдо хозяйка отправлялась на берег речки или к колодцу, заводила тесто и одновременно читала заговор, обращаясь к месяцу.</w:t>
      </w:r>
    </w:p>
    <w:p w:rsidR="00727892" w:rsidRPr="007C0588" w:rsidRDefault="00727892" w:rsidP="00727892">
      <w:pPr>
        <w:spacing w:before="100" w:beforeAutospacing="1" w:after="100" w:afterAutospacing="1" w:line="360" w:lineRule="auto"/>
        <w:ind w:firstLine="567"/>
        <w:jc w:val="both"/>
        <w:rPr>
          <w:rFonts w:ascii="Georgia" w:hAnsi="Georg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9954" cy="4569305"/>
            <wp:effectExtent l="0" t="0" r="0" b="3175"/>
            <wp:docPr id="17" name="Рисунок 17" descr="https://www.avsu.ru/mpdetpitanie/Static/images/fnx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vsu.ru/mpdetpitanie/Static/images/fnx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49" cy="45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92" w:rsidRPr="00A54AE3" w:rsidRDefault="00727892" w:rsidP="00727892">
      <w:pPr>
        <w:spacing w:before="100" w:beforeAutospacing="1" w:after="100" w:afterAutospacing="1" w:line="360" w:lineRule="auto"/>
        <w:ind w:firstLine="851"/>
        <w:jc w:val="both"/>
        <w:rPr>
          <w:rFonts w:ascii="Georgia" w:hAnsi="Georgia"/>
          <w:sz w:val="28"/>
          <w:szCs w:val="28"/>
        </w:rPr>
      </w:pPr>
      <w:r w:rsidRPr="00A54AE3">
        <w:rPr>
          <w:rFonts w:ascii="Georgia" w:hAnsi="Georgia"/>
          <w:sz w:val="28"/>
          <w:szCs w:val="28"/>
        </w:rPr>
        <w:t>В Баварии большой популярностью пользуется блюдо кайзершмарран. Это карамельный блинчик, разделенный на несколько частей и наполненный фруктовой либо ореховой начинкой. Сверху посыпают сахарной пудрой, к столу подают вместе с соусом.</w:t>
      </w:r>
    </w:p>
    <w:p w:rsidR="00727892" w:rsidRPr="00A54AE3" w:rsidRDefault="00727892" w:rsidP="00727892">
      <w:pPr>
        <w:spacing w:before="100" w:beforeAutospacing="1" w:after="100" w:afterAutospacing="1" w:line="360" w:lineRule="auto"/>
        <w:ind w:firstLine="851"/>
        <w:jc w:val="both"/>
        <w:rPr>
          <w:rFonts w:ascii="Georgia" w:hAnsi="Georgia"/>
          <w:sz w:val="28"/>
          <w:szCs w:val="28"/>
        </w:rPr>
      </w:pPr>
      <w:r w:rsidRPr="00A54AE3">
        <w:rPr>
          <w:rFonts w:ascii="Georgia" w:hAnsi="Georgia"/>
          <w:sz w:val="28"/>
          <w:szCs w:val="28"/>
        </w:rPr>
        <w:t>В Голландии блинчики называют панненкокены и поффертейсы. Их подают к обеду. Выпечка очень толстая и большая по сравнению с классическим вариантом. Для начинки хозяйки используют яблоки, сыр, ветчину и прочие ингредиенты. Часто при готовке их несколько раз переворачивают, чтобы добиться румяной корочки.</w:t>
      </w:r>
      <w:r>
        <w:rPr>
          <w:rFonts w:ascii="Georgia" w:hAnsi="Georgia"/>
          <w:sz w:val="28"/>
          <w:szCs w:val="28"/>
        </w:rPr>
        <w:t xml:space="preserve"> </w:t>
      </w:r>
      <w:r w:rsidRPr="00A54AE3">
        <w:rPr>
          <w:rFonts w:ascii="Georgia" w:hAnsi="Georgia"/>
          <w:sz w:val="28"/>
          <w:szCs w:val="28"/>
        </w:rPr>
        <w:t>В Англии для приготовления блинов используют три компонента: муку, яйцо и соль. Нередко в тесто добавляют эль. Выпечка у англичан получается бледной с темными пятнами. Ее подают в качестве десерта вместе со сладким соусом или как основной блюдо с начинкой.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727892" w:rsidRPr="00A54AE3" w:rsidTr="0089588E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727892" w:rsidRPr="00A54AE3" w:rsidRDefault="00727892" w:rsidP="0089588E">
            <w:pPr>
              <w:spacing w:line="360" w:lineRule="auto"/>
              <w:ind w:firstLine="851"/>
              <w:jc w:val="both"/>
              <w:rPr>
                <w:rFonts w:ascii="Georgia" w:hAnsi="Georgia"/>
                <w:sz w:val="28"/>
                <w:szCs w:val="28"/>
              </w:rPr>
            </w:pPr>
            <w:r w:rsidRPr="00F469B1">
              <w:rPr>
                <w:rFonts w:ascii="Georgia" w:hAnsi="Georgia"/>
                <w:bCs/>
                <w:iCs/>
                <w:sz w:val="28"/>
                <w:szCs w:val="28"/>
              </w:rPr>
              <w:lastRenderedPageBreak/>
              <w:t>Любители блинов имеются и в Северной Америке. Однако изделия больше напоминают оладьи, не зря их называют горячие пирожки. Причина «нестандартной фигуры» скрывается в том, что при приготовлении блюда в тесто добавляю разрыхлитель. Американцы любят напичкать выпечку сыром, изюмом или беконом.</w:t>
            </w:r>
          </w:p>
        </w:tc>
      </w:tr>
    </w:tbl>
    <w:p w:rsidR="00727892" w:rsidRPr="00F469B1" w:rsidRDefault="00727892" w:rsidP="00727892">
      <w:pPr>
        <w:spacing w:before="100" w:beforeAutospacing="1" w:after="100" w:afterAutospacing="1" w:line="360" w:lineRule="auto"/>
        <w:ind w:firstLine="851"/>
        <w:jc w:val="both"/>
        <w:rPr>
          <w:rFonts w:ascii="Georgia" w:hAnsi="Georgia"/>
          <w:sz w:val="28"/>
          <w:szCs w:val="28"/>
        </w:rPr>
      </w:pPr>
      <w:r w:rsidRPr="00A54AE3">
        <w:rPr>
          <w:rFonts w:ascii="Georgia" w:hAnsi="Georgia"/>
          <w:sz w:val="28"/>
          <w:szCs w:val="28"/>
        </w:rPr>
        <w:t>Мексиканцы готовят знаменитую тортильяс, в которую заворачивают мясную или овощную начинку. В Испании для приготовления блинчиков используют кукурузную муку. В Австралии популярна выпечка небольшого диаметра (около семидесяти пяти миллиметров) под названием пикелетс. Ее подают с джемом или взбитыми сливками в качестве десерта.</w:t>
      </w:r>
    </w:p>
    <w:p w:rsidR="00727892" w:rsidRDefault="00727892" w:rsidP="00727892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328385" cy="3444949"/>
            <wp:effectExtent l="0" t="0" r="5715" b="3175"/>
            <wp:docPr id="16" name="Рисунок 16" descr="https://avatars.mds.yandex.net/i?id=b949f335e725ca8411d9654150f540d5-40761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b949f335e725ca8411d9654150f540d5-40761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97" cy="34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7892" w:rsidRPr="0043199C" w:rsidRDefault="00727892" w:rsidP="00727892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color w:val="C00000"/>
          <w:sz w:val="28"/>
          <w:szCs w:val="28"/>
        </w:rPr>
      </w:pPr>
      <w:r w:rsidRPr="0043199C">
        <w:rPr>
          <w:rFonts w:ascii="Georgia" w:hAnsi="Georgia"/>
          <w:b/>
          <w:color w:val="C00000"/>
          <w:sz w:val="28"/>
          <w:szCs w:val="28"/>
        </w:rPr>
        <w:t>План  оказания услуг</w:t>
      </w:r>
    </w:p>
    <w:p w:rsidR="00727892" w:rsidRDefault="00727892" w:rsidP="00727892">
      <w:pPr>
        <w:spacing w:line="360" w:lineRule="auto"/>
        <w:ind w:left="720"/>
        <w:jc w:val="both"/>
        <w:rPr>
          <w:rFonts w:ascii="Georgia" w:hAnsi="Georgia"/>
          <w:b/>
          <w:sz w:val="28"/>
          <w:szCs w:val="28"/>
        </w:rPr>
      </w:pPr>
    </w:p>
    <w:p w:rsidR="00727892" w:rsidRDefault="00727892" w:rsidP="00727892">
      <w:pPr>
        <w:spacing w:line="360" w:lineRule="auto"/>
        <w:ind w:firstLine="720"/>
        <w:jc w:val="both"/>
        <w:rPr>
          <w:rFonts w:ascii="Georgia" w:hAnsi="Georgia"/>
          <w:b/>
          <w:sz w:val="28"/>
          <w:szCs w:val="28"/>
        </w:rPr>
      </w:pPr>
      <w:r w:rsidRPr="0043199C">
        <w:rPr>
          <w:rFonts w:ascii="Georgia" w:hAnsi="Georgia"/>
          <w:b/>
          <w:sz w:val="28"/>
          <w:szCs w:val="28"/>
        </w:rPr>
        <w:t xml:space="preserve">Характеристика закупаемого оборудования </w:t>
      </w:r>
      <w:r>
        <w:rPr>
          <w:rFonts w:ascii="Georgia" w:hAnsi="Georgia"/>
          <w:b/>
          <w:sz w:val="28"/>
          <w:szCs w:val="28"/>
        </w:rPr>
        <w:t xml:space="preserve"> </w:t>
      </w:r>
    </w:p>
    <w:p w:rsidR="00727892" w:rsidRPr="0001133D" w:rsidRDefault="00727892" w:rsidP="00727892">
      <w:pPr>
        <w:spacing w:line="360" w:lineRule="auto"/>
        <w:ind w:firstLine="851"/>
        <w:jc w:val="both"/>
        <w:rPr>
          <w:rFonts w:ascii="Georgia" w:hAnsi="Georgia" w:cs="Arial"/>
          <w:sz w:val="28"/>
          <w:szCs w:val="28"/>
        </w:rPr>
      </w:pPr>
      <w:r w:rsidRPr="0001133D">
        <w:rPr>
          <w:rFonts w:ascii="Georgia" w:hAnsi="Georgia" w:cs="Arial"/>
          <w:sz w:val="28"/>
          <w:szCs w:val="28"/>
        </w:rPr>
        <w:t>Оборудование для кондитерской - важная часть бюджета. Оно должно быть функциональным, комплексным и современным. От этого зависит успех  предприятия.</w:t>
      </w:r>
    </w:p>
    <w:p w:rsidR="00727892" w:rsidRPr="0001133D" w:rsidRDefault="00727892" w:rsidP="00727892">
      <w:pPr>
        <w:spacing w:line="360" w:lineRule="auto"/>
        <w:ind w:firstLine="851"/>
        <w:jc w:val="both"/>
        <w:rPr>
          <w:rFonts w:ascii="Georgia" w:hAnsi="Georgia" w:cs="Arial"/>
          <w:sz w:val="28"/>
          <w:szCs w:val="28"/>
        </w:rPr>
      </w:pPr>
      <w:r w:rsidRPr="0001133D">
        <w:rPr>
          <w:rFonts w:ascii="Georgia" w:hAnsi="Georgia" w:cs="Arial"/>
          <w:sz w:val="28"/>
          <w:szCs w:val="28"/>
        </w:rPr>
        <w:lastRenderedPageBreak/>
        <w:t>Как было сказано выше, в рамках настоящего бизнес-проекта к приобретению планируется следующее оборудование и инвентарь:</w:t>
      </w:r>
    </w:p>
    <w:p w:rsidR="00727892" w:rsidRPr="0001133D" w:rsidRDefault="00727892" w:rsidP="00727892">
      <w:pPr>
        <w:pStyle w:val="a4"/>
        <w:numPr>
          <w:ilvl w:val="0"/>
          <w:numId w:val="4"/>
        </w:numPr>
        <w:suppressAutoHyphens/>
        <w:spacing w:line="360" w:lineRule="auto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Блинница 2-хкомфорочная, чугунная </w:t>
      </w:r>
      <w:r w:rsidRPr="0001133D">
        <w:rPr>
          <w:rFonts w:ascii="Georgia" w:hAnsi="Georgia" w:cs="Arial"/>
          <w:sz w:val="28"/>
          <w:szCs w:val="28"/>
        </w:rPr>
        <w:t xml:space="preserve"> – </w:t>
      </w:r>
      <w:r>
        <w:rPr>
          <w:rFonts w:ascii="Georgia" w:hAnsi="Georgia" w:cs="Arial"/>
          <w:sz w:val="28"/>
          <w:szCs w:val="28"/>
        </w:rPr>
        <w:t>1 единица</w:t>
      </w:r>
    </w:p>
    <w:p w:rsidR="00727892" w:rsidRPr="0001133D" w:rsidRDefault="00727892" w:rsidP="00727892">
      <w:pPr>
        <w:pStyle w:val="a4"/>
        <w:numPr>
          <w:ilvl w:val="0"/>
          <w:numId w:val="4"/>
        </w:numPr>
        <w:suppressAutoHyphens/>
        <w:spacing w:line="360" w:lineRule="auto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Миксер планетарный (нержавейка)</w:t>
      </w:r>
      <w:r w:rsidRPr="0001133D">
        <w:rPr>
          <w:rFonts w:ascii="Georgia" w:hAnsi="Georgia" w:cs="Arial"/>
          <w:sz w:val="28"/>
          <w:szCs w:val="28"/>
        </w:rPr>
        <w:t xml:space="preserve"> – 1 единица;</w:t>
      </w:r>
    </w:p>
    <w:p w:rsidR="00727892" w:rsidRDefault="00727892" w:rsidP="00727892">
      <w:pPr>
        <w:pStyle w:val="a4"/>
        <w:numPr>
          <w:ilvl w:val="0"/>
          <w:numId w:val="4"/>
        </w:numPr>
        <w:suppressAutoHyphens/>
        <w:spacing w:line="360" w:lineRule="auto"/>
        <w:jc w:val="both"/>
        <w:rPr>
          <w:rFonts w:ascii="Georgia" w:hAnsi="Georgia" w:cs="Arial"/>
          <w:sz w:val="28"/>
          <w:szCs w:val="28"/>
        </w:rPr>
      </w:pPr>
      <w:proofErr w:type="gramStart"/>
      <w:r w:rsidRPr="0001133D">
        <w:rPr>
          <w:rFonts w:ascii="Georgia" w:hAnsi="Georgia" w:cs="Arial"/>
          <w:sz w:val="28"/>
          <w:szCs w:val="28"/>
        </w:rPr>
        <w:t>Холодильн</w:t>
      </w:r>
      <w:r>
        <w:rPr>
          <w:rFonts w:ascii="Georgia" w:hAnsi="Georgia" w:cs="Arial"/>
          <w:sz w:val="28"/>
          <w:szCs w:val="28"/>
        </w:rPr>
        <w:t>ик  класса</w:t>
      </w:r>
      <w:proofErr w:type="gramEnd"/>
      <w:r>
        <w:rPr>
          <w:rFonts w:ascii="Georgia" w:hAnsi="Georgia" w:cs="Arial"/>
          <w:sz w:val="28"/>
          <w:szCs w:val="28"/>
        </w:rPr>
        <w:t xml:space="preserve"> А++ </w:t>
      </w:r>
      <w:r w:rsidRPr="0001133D">
        <w:rPr>
          <w:rFonts w:ascii="Georgia" w:hAnsi="Georgia" w:cs="Arial"/>
          <w:sz w:val="28"/>
          <w:szCs w:val="28"/>
        </w:rPr>
        <w:t xml:space="preserve"> – </w:t>
      </w:r>
      <w:r>
        <w:rPr>
          <w:rFonts w:ascii="Georgia" w:hAnsi="Georgia" w:cs="Arial"/>
          <w:sz w:val="28"/>
          <w:szCs w:val="28"/>
        </w:rPr>
        <w:t>1</w:t>
      </w:r>
      <w:r w:rsidRPr="0001133D">
        <w:rPr>
          <w:rFonts w:ascii="Georgia" w:hAnsi="Georgia" w:cs="Arial"/>
          <w:sz w:val="28"/>
          <w:szCs w:val="28"/>
        </w:rPr>
        <w:t xml:space="preserve"> единиц</w:t>
      </w:r>
      <w:r>
        <w:rPr>
          <w:rFonts w:ascii="Georgia" w:hAnsi="Georgia" w:cs="Arial"/>
          <w:sz w:val="28"/>
          <w:szCs w:val="28"/>
        </w:rPr>
        <w:t>а;</w:t>
      </w:r>
    </w:p>
    <w:p w:rsidR="00727892" w:rsidRDefault="00727892" w:rsidP="00727892">
      <w:pPr>
        <w:pStyle w:val="a4"/>
        <w:numPr>
          <w:ilvl w:val="0"/>
          <w:numId w:val="4"/>
        </w:numPr>
        <w:suppressAutoHyphens/>
        <w:spacing w:line="360" w:lineRule="auto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Ларь морозильный класса А – 1 единица</w:t>
      </w:r>
    </w:p>
    <w:p w:rsidR="00727892" w:rsidRPr="0001133D" w:rsidRDefault="00727892" w:rsidP="00727892">
      <w:pPr>
        <w:pStyle w:val="a4"/>
        <w:numPr>
          <w:ilvl w:val="0"/>
          <w:numId w:val="4"/>
        </w:numPr>
        <w:suppressAutoHyphens/>
        <w:spacing w:line="360" w:lineRule="auto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420745" cy="3923030"/>
            <wp:effectExtent l="0" t="0" r="8890" b="1270"/>
            <wp:docPr id="54" name="Рисунок 54" descr="https://www.prostanki.com/img/boardpics/2017_08/7XnlvTmNTc6goB4xYx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prostanki.com/img/boardpics/2017_08/7XnlvTmNTc6goB4xYxb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31" cy="394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2" w:rsidRDefault="00727892" w:rsidP="00727892">
      <w:pPr>
        <w:spacing w:line="360" w:lineRule="auto"/>
        <w:jc w:val="both"/>
        <w:rPr>
          <w:rFonts w:ascii="Georgia" w:hAnsi="Georgia" w:cs="Arial"/>
          <w:sz w:val="28"/>
          <w:szCs w:val="28"/>
        </w:rPr>
      </w:pPr>
      <w:r w:rsidRPr="0001133D">
        <w:rPr>
          <w:rFonts w:ascii="Georgia" w:hAnsi="Georgia" w:cs="Arial"/>
          <w:sz w:val="28"/>
          <w:szCs w:val="28"/>
        </w:rPr>
        <w:t xml:space="preserve">        Из инвентаря планируется приобретение </w:t>
      </w:r>
      <w:r>
        <w:rPr>
          <w:rFonts w:ascii="Georgia" w:hAnsi="Georgia" w:cs="Arial"/>
          <w:sz w:val="28"/>
          <w:szCs w:val="28"/>
        </w:rPr>
        <w:t>досок для раскатки,</w:t>
      </w:r>
      <w:r w:rsidRPr="0001133D">
        <w:rPr>
          <w:rFonts w:ascii="Georgia" w:hAnsi="Georgia" w:cs="Arial"/>
          <w:sz w:val="28"/>
          <w:szCs w:val="28"/>
        </w:rPr>
        <w:t xml:space="preserve"> противней, тазов, </w:t>
      </w:r>
      <w:r>
        <w:rPr>
          <w:rFonts w:ascii="Georgia" w:hAnsi="Georgia" w:cs="Arial"/>
          <w:sz w:val="28"/>
          <w:szCs w:val="28"/>
        </w:rPr>
        <w:t xml:space="preserve">лопаток силиконовых, </w:t>
      </w:r>
      <w:r w:rsidRPr="0001133D">
        <w:rPr>
          <w:rFonts w:ascii="Georgia" w:hAnsi="Georgia" w:cs="Arial"/>
          <w:sz w:val="28"/>
          <w:szCs w:val="28"/>
        </w:rPr>
        <w:t>специальной бумаги для выпечки и фольги.</w:t>
      </w:r>
      <w:r>
        <w:rPr>
          <w:rFonts w:ascii="Georgia" w:hAnsi="Georgia" w:cs="Arial"/>
          <w:sz w:val="28"/>
          <w:szCs w:val="28"/>
        </w:rPr>
        <w:t xml:space="preserve"> </w:t>
      </w:r>
    </w:p>
    <w:p w:rsidR="00727892" w:rsidRDefault="00727892" w:rsidP="00727892">
      <w:pPr>
        <w:spacing w:line="360" w:lineRule="auto"/>
        <w:jc w:val="both"/>
        <w:rPr>
          <w:rFonts w:ascii="Georgia" w:hAnsi="Georgia" w:cs="Arial"/>
          <w:sz w:val="28"/>
          <w:szCs w:val="28"/>
        </w:rPr>
      </w:pPr>
    </w:p>
    <w:p w:rsidR="00727892" w:rsidRPr="0043199C" w:rsidRDefault="004A63B4" w:rsidP="00727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20"/>
        <w:jc w:val="both"/>
        <w:rPr>
          <w:rFonts w:ascii="Georgia" w:hAnsi="Georgia"/>
          <w:b/>
          <w:color w:val="C00000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</w:r>
      <w:r>
        <w:rPr>
          <w:rFonts w:ascii="Georgia" w:hAnsi="Georgia"/>
          <w:noProof/>
          <w:sz w:val="28"/>
          <w:szCs w:val="28"/>
        </w:rPr>
        <w:pict>
          <v:rect id="AutoShape 4" o:spid="_x0000_s1026" alt="https://delosmelo.ru/files/images/2f76d9bffd3de8ed52ed4fd6536c79a1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727892">
        <w:rPr>
          <w:rFonts w:ascii="Georgia" w:hAnsi="Georgia"/>
          <w:b/>
          <w:color w:val="C00000"/>
          <w:sz w:val="28"/>
          <w:szCs w:val="28"/>
        </w:rPr>
        <w:t>5</w:t>
      </w:r>
      <w:r w:rsidR="00727892" w:rsidRPr="0043199C">
        <w:rPr>
          <w:rFonts w:ascii="Georgia" w:hAnsi="Georgia"/>
          <w:b/>
          <w:color w:val="C00000"/>
          <w:sz w:val="28"/>
          <w:szCs w:val="28"/>
        </w:rPr>
        <w:t>. Финансовый план</w:t>
      </w:r>
      <w:r w:rsidR="00727892">
        <w:rPr>
          <w:rFonts w:ascii="Georgia" w:hAnsi="Georgia"/>
          <w:b/>
          <w:color w:val="C00000"/>
          <w:sz w:val="28"/>
          <w:szCs w:val="28"/>
        </w:rPr>
        <w:t>,</w:t>
      </w:r>
      <w:r w:rsidR="00727892" w:rsidRPr="0043199C">
        <w:rPr>
          <w:rFonts w:ascii="Georgia" w:hAnsi="Georgia"/>
          <w:b/>
          <w:color w:val="C00000"/>
          <w:sz w:val="28"/>
          <w:szCs w:val="28"/>
        </w:rPr>
        <w:t xml:space="preserve"> оценка эффективности проекта</w:t>
      </w:r>
    </w:p>
    <w:p w:rsidR="00727892" w:rsidRPr="0043199C" w:rsidRDefault="00727892" w:rsidP="00727892">
      <w:pPr>
        <w:ind w:firstLine="720"/>
        <w:jc w:val="both"/>
        <w:rPr>
          <w:rFonts w:ascii="Georgia" w:hAnsi="Georgia"/>
          <w:sz w:val="28"/>
          <w:szCs w:val="28"/>
        </w:rPr>
      </w:pPr>
    </w:p>
    <w:p w:rsidR="00727892" w:rsidRDefault="00727892" w:rsidP="00727892">
      <w:pPr>
        <w:pStyle w:val="a4"/>
        <w:numPr>
          <w:ilvl w:val="1"/>
          <w:numId w:val="3"/>
        </w:numPr>
        <w:jc w:val="both"/>
        <w:rPr>
          <w:rFonts w:ascii="Georgia" w:hAnsi="Georgia"/>
          <w:sz w:val="28"/>
          <w:szCs w:val="28"/>
        </w:rPr>
      </w:pPr>
      <w:r w:rsidRPr="00ED725C">
        <w:rPr>
          <w:rFonts w:ascii="Georgia" w:hAnsi="Georgia"/>
          <w:sz w:val="28"/>
          <w:szCs w:val="28"/>
        </w:rPr>
        <w:t xml:space="preserve">Условия и допущения, принятые для расчета. </w:t>
      </w:r>
    </w:p>
    <w:p w:rsidR="00727892" w:rsidRPr="00ED725C" w:rsidRDefault="00727892" w:rsidP="00727892">
      <w:pPr>
        <w:pStyle w:val="a4"/>
        <w:jc w:val="both"/>
        <w:rPr>
          <w:rFonts w:ascii="Georgia" w:hAnsi="Georgia"/>
          <w:sz w:val="28"/>
          <w:szCs w:val="28"/>
        </w:rPr>
      </w:pPr>
    </w:p>
    <w:p w:rsidR="00727892" w:rsidRDefault="00727892" w:rsidP="00727892">
      <w:pPr>
        <w:tabs>
          <w:tab w:val="num" w:pos="0"/>
        </w:tabs>
        <w:spacing w:line="360" w:lineRule="auto"/>
        <w:ind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>- расчет выполнен в текущих ценах на момент подачи заявки  с учетом инфляции;</w:t>
      </w:r>
    </w:p>
    <w:p w:rsidR="00727892" w:rsidRPr="0043199C" w:rsidRDefault="00727892" w:rsidP="00727892">
      <w:pPr>
        <w:tabs>
          <w:tab w:val="num" w:pos="0"/>
        </w:tabs>
        <w:ind w:firstLine="720"/>
        <w:jc w:val="both"/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>- основная валюта проекта – российский рубль</w:t>
      </w:r>
    </w:p>
    <w:p w:rsidR="00727892" w:rsidRDefault="00727892" w:rsidP="00727892">
      <w:pPr>
        <w:spacing w:line="240" w:lineRule="atLeast"/>
        <w:jc w:val="center"/>
        <w:rPr>
          <w:rFonts w:ascii="Georgia" w:hAnsi="Georgia"/>
          <w:b/>
          <w:bCs/>
          <w:sz w:val="28"/>
          <w:szCs w:val="28"/>
        </w:rPr>
      </w:pPr>
    </w:p>
    <w:p w:rsidR="00727892" w:rsidRDefault="00727892" w:rsidP="00727892">
      <w:pPr>
        <w:spacing w:line="240" w:lineRule="atLeast"/>
        <w:jc w:val="center"/>
        <w:rPr>
          <w:rFonts w:ascii="Georgia" w:hAnsi="Georgia"/>
          <w:b/>
          <w:bCs/>
          <w:sz w:val="28"/>
          <w:szCs w:val="28"/>
        </w:rPr>
      </w:pPr>
      <w:r w:rsidRPr="0043199C">
        <w:rPr>
          <w:rFonts w:ascii="Georgia" w:hAnsi="Georgia"/>
          <w:b/>
          <w:bCs/>
          <w:sz w:val="28"/>
          <w:szCs w:val="28"/>
        </w:rPr>
        <w:lastRenderedPageBreak/>
        <w:t xml:space="preserve">План </w:t>
      </w:r>
      <w:r>
        <w:rPr>
          <w:rFonts w:ascii="Georgia" w:hAnsi="Georgia"/>
          <w:b/>
          <w:bCs/>
          <w:sz w:val="28"/>
          <w:szCs w:val="28"/>
        </w:rPr>
        <w:t>затрат</w:t>
      </w:r>
      <w:r w:rsidRPr="0043199C">
        <w:rPr>
          <w:rFonts w:ascii="Georgia" w:hAnsi="Georgia"/>
          <w:b/>
          <w:bCs/>
          <w:sz w:val="28"/>
          <w:szCs w:val="28"/>
        </w:rPr>
        <w:t xml:space="preserve"> (прогноз)</w:t>
      </w:r>
    </w:p>
    <w:p w:rsidR="00727892" w:rsidRPr="0043199C" w:rsidRDefault="00727892" w:rsidP="00727892">
      <w:pPr>
        <w:spacing w:line="240" w:lineRule="atLeast"/>
        <w:jc w:val="both"/>
        <w:rPr>
          <w:rFonts w:ascii="Georgia" w:hAnsi="Georgia"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7"/>
        <w:gridCol w:w="2377"/>
        <w:gridCol w:w="2483"/>
        <w:gridCol w:w="2334"/>
      </w:tblGrid>
      <w:tr w:rsidR="00727892" w:rsidRPr="00F97983" w:rsidTr="0089588E">
        <w:tc>
          <w:tcPr>
            <w:tcW w:w="2377" w:type="dxa"/>
            <w:shd w:val="pct15" w:color="auto" w:fill="auto"/>
          </w:tcPr>
          <w:p w:rsidR="00727892" w:rsidRPr="00E57656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 w:rsidRPr="00E57656">
              <w:rPr>
                <w:rFonts w:ascii="Georgia" w:hAnsi="Georgia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377" w:type="dxa"/>
            <w:shd w:val="pct15" w:color="auto" w:fill="auto"/>
          </w:tcPr>
          <w:p w:rsidR="00727892" w:rsidRPr="00E57656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 w:rsidRPr="00E57656">
              <w:rPr>
                <w:rFonts w:ascii="Georgia" w:hAnsi="Georgia"/>
                <w:bCs/>
                <w:sz w:val="28"/>
                <w:szCs w:val="28"/>
              </w:rPr>
              <w:t xml:space="preserve">Себестоимость за </w:t>
            </w:r>
            <w:r>
              <w:rPr>
                <w:rFonts w:ascii="Georgia" w:hAnsi="Georgia"/>
                <w:bCs/>
                <w:sz w:val="28"/>
                <w:szCs w:val="28"/>
              </w:rPr>
              <w:t>килограмм</w:t>
            </w:r>
            <w:r w:rsidRPr="00E57656">
              <w:rPr>
                <w:rFonts w:ascii="Georgia" w:hAnsi="Georgia"/>
                <w:bCs/>
                <w:sz w:val="28"/>
                <w:szCs w:val="28"/>
              </w:rPr>
              <w:t>, руб.</w:t>
            </w:r>
          </w:p>
        </w:tc>
        <w:tc>
          <w:tcPr>
            <w:tcW w:w="2483" w:type="dxa"/>
            <w:shd w:val="pct15" w:color="auto" w:fill="auto"/>
          </w:tcPr>
          <w:p w:rsidR="00727892" w:rsidRPr="00E57656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 w:rsidRPr="00E57656">
              <w:rPr>
                <w:rFonts w:ascii="Georgia" w:hAnsi="Georgia"/>
                <w:bCs/>
                <w:sz w:val="28"/>
                <w:szCs w:val="28"/>
              </w:rPr>
              <w:t xml:space="preserve">Кол-во в </w:t>
            </w:r>
            <w:r>
              <w:rPr>
                <w:rFonts w:ascii="Georgia" w:hAnsi="Georgia"/>
                <w:bCs/>
                <w:sz w:val="28"/>
                <w:szCs w:val="28"/>
              </w:rPr>
              <w:t>месяц</w:t>
            </w:r>
            <w:r w:rsidRPr="00E57656">
              <w:rPr>
                <w:rFonts w:ascii="Georgia" w:hAnsi="Georgia"/>
                <w:bCs/>
                <w:sz w:val="28"/>
                <w:szCs w:val="28"/>
              </w:rPr>
              <w:t>(среднее)</w:t>
            </w:r>
          </w:p>
        </w:tc>
        <w:tc>
          <w:tcPr>
            <w:tcW w:w="2334" w:type="dxa"/>
            <w:shd w:val="pct15" w:color="auto" w:fill="auto"/>
          </w:tcPr>
          <w:p w:rsidR="00727892" w:rsidRPr="00E57656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 w:rsidRPr="00E57656">
              <w:rPr>
                <w:rFonts w:ascii="Georgia" w:hAnsi="Georgia"/>
                <w:bCs/>
                <w:sz w:val="28"/>
                <w:szCs w:val="28"/>
              </w:rPr>
              <w:t xml:space="preserve">Затраты в </w:t>
            </w:r>
            <w:r>
              <w:rPr>
                <w:rFonts w:ascii="Georgia" w:hAnsi="Georgia"/>
                <w:bCs/>
                <w:sz w:val="28"/>
                <w:szCs w:val="28"/>
              </w:rPr>
              <w:t>месяц</w:t>
            </w:r>
            <w:r w:rsidRPr="00E57656">
              <w:rPr>
                <w:rFonts w:ascii="Georgia" w:hAnsi="Georgia"/>
                <w:bCs/>
                <w:sz w:val="28"/>
                <w:szCs w:val="28"/>
              </w:rPr>
              <w:t>, руб.</w:t>
            </w:r>
          </w:p>
        </w:tc>
      </w:tr>
      <w:tr w:rsidR="00727892" w:rsidRPr="006578BE" w:rsidTr="0089588E"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 говядиной</w:t>
            </w:r>
          </w:p>
        </w:tc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483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34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6578BE" w:rsidTr="0089588E"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 курицей и грибами</w:t>
            </w:r>
          </w:p>
        </w:tc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483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34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6578BE" w:rsidTr="0089588E"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 печенью</w:t>
            </w:r>
          </w:p>
        </w:tc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483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34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6578BE" w:rsidTr="0089588E"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 xml:space="preserve">Блины с картошкой и луком </w:t>
            </w:r>
          </w:p>
        </w:tc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483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34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6578BE" w:rsidTr="0089588E">
        <w:tc>
          <w:tcPr>
            <w:tcW w:w="2377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сладкие с творогом</w:t>
            </w:r>
          </w:p>
        </w:tc>
        <w:tc>
          <w:tcPr>
            <w:tcW w:w="2377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483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34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6578BE" w:rsidTr="0089588E">
        <w:tc>
          <w:tcPr>
            <w:tcW w:w="2377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ИТОГО:</w:t>
            </w:r>
          </w:p>
        </w:tc>
        <w:tc>
          <w:tcPr>
            <w:tcW w:w="2377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483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34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</w:tbl>
    <w:p w:rsidR="00727892" w:rsidRPr="0043199C" w:rsidRDefault="00727892" w:rsidP="00727892">
      <w:pPr>
        <w:tabs>
          <w:tab w:val="num" w:pos="0"/>
        </w:tabs>
        <w:ind w:firstLine="720"/>
        <w:rPr>
          <w:rFonts w:ascii="Georgia" w:hAnsi="Georgia"/>
          <w:sz w:val="28"/>
          <w:szCs w:val="28"/>
        </w:rPr>
      </w:pPr>
    </w:p>
    <w:p w:rsidR="00727892" w:rsidRDefault="00727892" w:rsidP="00727892">
      <w:pPr>
        <w:pStyle w:val="a4"/>
        <w:numPr>
          <w:ilvl w:val="1"/>
          <w:numId w:val="3"/>
        </w:numPr>
        <w:rPr>
          <w:rFonts w:ascii="Georgia" w:hAnsi="Georgia"/>
          <w:sz w:val="28"/>
          <w:szCs w:val="28"/>
        </w:rPr>
      </w:pPr>
      <w:r w:rsidRPr="00ED725C">
        <w:rPr>
          <w:rFonts w:ascii="Georgia" w:hAnsi="Georgia"/>
          <w:sz w:val="28"/>
          <w:szCs w:val="28"/>
        </w:rPr>
        <w:t>Исходные данные</w:t>
      </w:r>
      <w:r>
        <w:rPr>
          <w:rFonts w:ascii="Georgia" w:hAnsi="Georgia"/>
          <w:sz w:val="28"/>
          <w:szCs w:val="28"/>
        </w:rPr>
        <w:t xml:space="preserve"> </w:t>
      </w:r>
    </w:p>
    <w:p w:rsidR="00727892" w:rsidRPr="00ED725C" w:rsidRDefault="00727892" w:rsidP="00727892">
      <w:pPr>
        <w:pStyle w:val="a4"/>
        <w:rPr>
          <w:rFonts w:ascii="Georgia" w:hAnsi="Georgia"/>
          <w:sz w:val="28"/>
          <w:szCs w:val="28"/>
        </w:rPr>
      </w:pPr>
    </w:p>
    <w:p w:rsidR="00727892" w:rsidRPr="0043199C" w:rsidRDefault="00727892" w:rsidP="00727892">
      <w:pPr>
        <w:numPr>
          <w:ilvl w:val="2"/>
          <w:numId w:val="3"/>
        </w:numPr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>Налоговое окружение</w:t>
      </w:r>
    </w:p>
    <w:p w:rsidR="00727892" w:rsidRPr="0043199C" w:rsidRDefault="00727892" w:rsidP="00727892">
      <w:pPr>
        <w:jc w:val="right"/>
        <w:rPr>
          <w:rFonts w:ascii="Georgia" w:hAnsi="Georgia"/>
        </w:rPr>
      </w:pPr>
    </w:p>
    <w:tbl>
      <w:tblPr>
        <w:tblStyle w:val="a3"/>
        <w:tblW w:w="9595" w:type="dxa"/>
        <w:shd w:val="clear" w:color="auto" w:fill="FF9900"/>
        <w:tblLook w:val="01E0" w:firstRow="1" w:lastRow="1" w:firstColumn="1" w:lastColumn="1" w:noHBand="0" w:noVBand="0"/>
      </w:tblPr>
      <w:tblGrid>
        <w:gridCol w:w="3097"/>
        <w:gridCol w:w="1818"/>
        <w:gridCol w:w="2674"/>
        <w:gridCol w:w="2006"/>
      </w:tblGrid>
      <w:tr w:rsidR="00727892" w:rsidRPr="00F97983" w:rsidTr="0089588E">
        <w:tc>
          <w:tcPr>
            <w:tcW w:w="3097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F97983" w:rsidRDefault="00727892" w:rsidP="0089588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F97983">
              <w:rPr>
                <w:rFonts w:ascii="Georgia" w:hAnsi="Georgia"/>
                <w:sz w:val="28"/>
                <w:szCs w:val="28"/>
              </w:rPr>
              <w:t>Наименование налогов, уплачиваемых предприятием, осуществляющим инвестиционный проект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F97983" w:rsidRDefault="00727892" w:rsidP="0089588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F97983">
              <w:rPr>
                <w:rFonts w:ascii="Georgia" w:hAnsi="Georgia"/>
                <w:sz w:val="28"/>
                <w:szCs w:val="28"/>
              </w:rPr>
              <w:t>Ставка</w:t>
            </w:r>
          </w:p>
          <w:p w:rsidR="00727892" w:rsidRPr="00F97983" w:rsidRDefault="00727892" w:rsidP="0089588E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674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F97983" w:rsidRDefault="00727892" w:rsidP="0089588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F97983">
              <w:rPr>
                <w:rFonts w:ascii="Georgia" w:hAnsi="Georgia"/>
                <w:sz w:val="28"/>
                <w:szCs w:val="28"/>
              </w:rPr>
              <w:t>Налогооблагаемая база/ налог</w:t>
            </w:r>
          </w:p>
        </w:tc>
        <w:tc>
          <w:tcPr>
            <w:tcW w:w="2006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F97983" w:rsidRDefault="00727892" w:rsidP="0089588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F97983">
              <w:rPr>
                <w:rFonts w:ascii="Georgia" w:hAnsi="Georgia"/>
                <w:sz w:val="28"/>
                <w:szCs w:val="28"/>
              </w:rPr>
              <w:t>Период начисления (дней)</w:t>
            </w:r>
          </w:p>
        </w:tc>
      </w:tr>
      <w:tr w:rsidR="00727892" w:rsidRPr="00FC5D92" w:rsidTr="0089588E">
        <w:tc>
          <w:tcPr>
            <w:tcW w:w="3097" w:type="dxa"/>
            <w:shd w:val="clear" w:color="auto" w:fill="auto"/>
          </w:tcPr>
          <w:p w:rsidR="00727892" w:rsidRPr="00FC5D92" w:rsidRDefault="00727892" w:rsidP="0089588E">
            <w:pPr>
              <w:rPr>
                <w:rFonts w:ascii="Georgia" w:hAnsi="Georgia"/>
                <w:sz w:val="26"/>
                <w:szCs w:val="26"/>
              </w:rPr>
            </w:pPr>
            <w:r w:rsidRPr="00FC5D92">
              <w:rPr>
                <w:rFonts w:ascii="Georgia" w:hAnsi="Georgia"/>
                <w:sz w:val="26"/>
                <w:szCs w:val="26"/>
              </w:rPr>
              <w:t xml:space="preserve">Налог на профессиональный доход </w:t>
            </w:r>
          </w:p>
        </w:tc>
        <w:tc>
          <w:tcPr>
            <w:tcW w:w="1818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4</w:t>
            </w:r>
            <w:r w:rsidRPr="00FC5D92">
              <w:rPr>
                <w:rFonts w:ascii="Georgia" w:hAnsi="Georgia"/>
                <w:sz w:val="26"/>
                <w:szCs w:val="26"/>
              </w:rPr>
              <w:t>%</w:t>
            </w:r>
          </w:p>
        </w:tc>
        <w:tc>
          <w:tcPr>
            <w:tcW w:w="2674" w:type="dxa"/>
            <w:shd w:val="clear" w:color="auto" w:fill="auto"/>
          </w:tcPr>
          <w:p w:rsidR="00727892" w:rsidRPr="00FC5D92" w:rsidRDefault="00727892" w:rsidP="0089588E">
            <w:pPr>
              <w:rPr>
                <w:rFonts w:ascii="Georgia" w:hAnsi="Georgia"/>
                <w:sz w:val="26"/>
                <w:szCs w:val="26"/>
              </w:rPr>
            </w:pPr>
            <w:r w:rsidRPr="00FC5D92">
              <w:rPr>
                <w:rFonts w:ascii="Georgia" w:hAnsi="Georgia"/>
                <w:sz w:val="26"/>
                <w:szCs w:val="26"/>
              </w:rPr>
              <w:t xml:space="preserve">           доход</w:t>
            </w:r>
          </w:p>
        </w:tc>
        <w:tc>
          <w:tcPr>
            <w:tcW w:w="2006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  <w:r w:rsidRPr="00FC5D92">
              <w:rPr>
                <w:rFonts w:ascii="Georgia" w:hAnsi="Georgia"/>
                <w:sz w:val="26"/>
                <w:szCs w:val="26"/>
              </w:rPr>
              <w:t>30(месяц)</w:t>
            </w:r>
          </w:p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</w:tr>
    </w:tbl>
    <w:p w:rsidR="00727892" w:rsidRDefault="00727892" w:rsidP="00727892">
      <w:pPr>
        <w:ind w:left="1080"/>
        <w:rPr>
          <w:rFonts w:ascii="Georgia" w:hAnsi="Georgia"/>
          <w:sz w:val="28"/>
          <w:szCs w:val="28"/>
        </w:rPr>
      </w:pPr>
    </w:p>
    <w:p w:rsidR="00727892" w:rsidRPr="0043199C" w:rsidRDefault="00727892" w:rsidP="00727892">
      <w:pPr>
        <w:numPr>
          <w:ilvl w:val="2"/>
          <w:numId w:val="3"/>
        </w:numPr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>Номенклатура и цены продукции</w:t>
      </w:r>
    </w:p>
    <w:p w:rsidR="00727892" w:rsidRPr="00ED725C" w:rsidRDefault="00727892" w:rsidP="00727892">
      <w:pPr>
        <w:jc w:val="right"/>
        <w:rPr>
          <w:rFonts w:ascii="Georgia" w:hAnsi="Georgia"/>
          <w:sz w:val="22"/>
          <w:szCs w:val="22"/>
        </w:rPr>
      </w:pPr>
    </w:p>
    <w:tbl>
      <w:tblPr>
        <w:tblStyle w:val="a3"/>
        <w:tblW w:w="9410" w:type="dxa"/>
        <w:shd w:val="clear" w:color="auto" w:fill="FF9900"/>
        <w:tblLayout w:type="fixed"/>
        <w:tblLook w:val="01E0" w:firstRow="1" w:lastRow="1" w:firstColumn="1" w:lastColumn="1" w:noHBand="0" w:noVBand="0"/>
      </w:tblPr>
      <w:tblGrid>
        <w:gridCol w:w="509"/>
        <w:gridCol w:w="2151"/>
        <w:gridCol w:w="1279"/>
        <w:gridCol w:w="1667"/>
        <w:gridCol w:w="915"/>
        <w:gridCol w:w="1129"/>
        <w:gridCol w:w="740"/>
        <w:gridCol w:w="1020"/>
      </w:tblGrid>
      <w:tr w:rsidR="00727892" w:rsidRPr="00ED725C" w:rsidTr="0089588E">
        <w:tc>
          <w:tcPr>
            <w:tcW w:w="509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ED725C" w:rsidRDefault="00727892" w:rsidP="0089588E">
            <w:pPr>
              <w:jc w:val="center"/>
              <w:rPr>
                <w:rFonts w:ascii="Georgia" w:hAnsi="Georgia"/>
              </w:rPr>
            </w:pPr>
            <w:r w:rsidRPr="00ED725C">
              <w:rPr>
                <w:rFonts w:ascii="Georgia" w:hAnsi="Georgia"/>
              </w:rPr>
              <w:t>№</w:t>
            </w:r>
          </w:p>
        </w:tc>
        <w:tc>
          <w:tcPr>
            <w:tcW w:w="2151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ED725C" w:rsidRDefault="00727892" w:rsidP="0089588E">
            <w:pPr>
              <w:jc w:val="center"/>
              <w:rPr>
                <w:rFonts w:ascii="Georgia" w:hAnsi="Georgia"/>
              </w:rPr>
            </w:pPr>
            <w:r w:rsidRPr="00ED725C">
              <w:rPr>
                <w:rFonts w:ascii="Georgia" w:hAnsi="Georgia"/>
              </w:rPr>
              <w:t>Наименование продукции, услуг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ED725C" w:rsidRDefault="00727892" w:rsidP="0089588E">
            <w:pPr>
              <w:jc w:val="center"/>
              <w:rPr>
                <w:rFonts w:ascii="Georgia" w:hAnsi="Georgia"/>
              </w:rPr>
            </w:pPr>
            <w:r w:rsidRPr="00ED725C">
              <w:rPr>
                <w:rFonts w:ascii="Georgia" w:hAnsi="Georgia"/>
              </w:rPr>
              <w:t>Ед.изм.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ED725C" w:rsidRDefault="00727892" w:rsidP="0089588E">
            <w:pPr>
              <w:jc w:val="center"/>
              <w:rPr>
                <w:rFonts w:ascii="Georgia" w:hAnsi="Georgia"/>
              </w:rPr>
            </w:pPr>
            <w:r w:rsidRPr="00ED725C">
              <w:rPr>
                <w:rFonts w:ascii="Georgia" w:hAnsi="Georgia"/>
              </w:rPr>
              <w:t>Цена без НДС, акциза, таможенной пошлины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ED725C" w:rsidRDefault="00727892" w:rsidP="0089588E">
            <w:pPr>
              <w:jc w:val="center"/>
              <w:rPr>
                <w:rFonts w:ascii="Georgia" w:hAnsi="Georgia"/>
              </w:rPr>
            </w:pPr>
            <w:r w:rsidRPr="00ED725C">
              <w:rPr>
                <w:rFonts w:ascii="Georgia" w:hAnsi="Georgia"/>
              </w:rPr>
              <w:t>Акциз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ED725C" w:rsidRDefault="00727892" w:rsidP="0089588E">
            <w:pPr>
              <w:jc w:val="center"/>
              <w:rPr>
                <w:rFonts w:ascii="Georgia" w:hAnsi="Georgia"/>
              </w:rPr>
            </w:pPr>
            <w:r w:rsidRPr="00ED725C">
              <w:rPr>
                <w:rFonts w:ascii="Georgia" w:hAnsi="Georgia"/>
              </w:rPr>
              <w:t>Таможенная пошлина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ED725C" w:rsidRDefault="00727892" w:rsidP="0089588E">
            <w:pPr>
              <w:jc w:val="center"/>
              <w:rPr>
                <w:rFonts w:ascii="Georgia" w:hAnsi="Georgia"/>
              </w:rPr>
            </w:pPr>
            <w:r w:rsidRPr="00ED725C">
              <w:rPr>
                <w:rFonts w:ascii="Georgia" w:hAnsi="Georgia"/>
              </w:rPr>
              <w:t>НДС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E0E0E0"/>
          </w:tcPr>
          <w:p w:rsidR="00727892" w:rsidRPr="00ED725C" w:rsidRDefault="00727892" w:rsidP="0089588E">
            <w:pPr>
              <w:jc w:val="center"/>
              <w:rPr>
                <w:rFonts w:ascii="Georgia" w:hAnsi="Georgia"/>
              </w:rPr>
            </w:pPr>
            <w:r w:rsidRPr="00ED725C">
              <w:rPr>
                <w:rFonts w:ascii="Georgia" w:hAnsi="Georgia"/>
              </w:rPr>
              <w:t>Цена с НДС, акцизом, таможенной пошлиной</w:t>
            </w:r>
          </w:p>
        </w:tc>
      </w:tr>
      <w:tr w:rsidR="00727892" w:rsidRPr="00FC5D92" w:rsidTr="0089588E">
        <w:tc>
          <w:tcPr>
            <w:tcW w:w="50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2151" w:type="dxa"/>
            <w:shd w:val="clear" w:color="auto" w:fill="auto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 говядиной</w:t>
            </w:r>
          </w:p>
        </w:tc>
        <w:tc>
          <w:tcPr>
            <w:tcW w:w="127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Кг.</w:t>
            </w:r>
          </w:p>
        </w:tc>
        <w:tc>
          <w:tcPr>
            <w:tcW w:w="1667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915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12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740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020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FC5D92" w:rsidTr="0089588E">
        <w:tc>
          <w:tcPr>
            <w:tcW w:w="50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2151" w:type="dxa"/>
            <w:shd w:val="clear" w:color="auto" w:fill="auto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 курицей и грибами</w:t>
            </w:r>
          </w:p>
        </w:tc>
        <w:tc>
          <w:tcPr>
            <w:tcW w:w="127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Кг.</w:t>
            </w:r>
          </w:p>
        </w:tc>
        <w:tc>
          <w:tcPr>
            <w:tcW w:w="1667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915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12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740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020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FC5D92" w:rsidTr="0089588E">
        <w:tc>
          <w:tcPr>
            <w:tcW w:w="50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2151" w:type="dxa"/>
            <w:shd w:val="clear" w:color="auto" w:fill="auto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 xml:space="preserve">Блины с </w:t>
            </w:r>
            <w:r>
              <w:rPr>
                <w:rFonts w:ascii="Georgia" w:hAnsi="Georgia"/>
                <w:bCs/>
                <w:sz w:val="26"/>
                <w:szCs w:val="26"/>
              </w:rPr>
              <w:lastRenderedPageBreak/>
              <w:t>печенью</w:t>
            </w:r>
          </w:p>
        </w:tc>
        <w:tc>
          <w:tcPr>
            <w:tcW w:w="127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lastRenderedPageBreak/>
              <w:t>Кг.</w:t>
            </w:r>
          </w:p>
        </w:tc>
        <w:tc>
          <w:tcPr>
            <w:tcW w:w="1667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915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12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740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020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FC5D92" w:rsidTr="0089588E">
        <w:tc>
          <w:tcPr>
            <w:tcW w:w="50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2151" w:type="dxa"/>
            <w:shd w:val="clear" w:color="auto" w:fill="auto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 xml:space="preserve">Блины с картошкой и луком </w:t>
            </w:r>
          </w:p>
        </w:tc>
        <w:tc>
          <w:tcPr>
            <w:tcW w:w="127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Кг.</w:t>
            </w:r>
          </w:p>
        </w:tc>
        <w:tc>
          <w:tcPr>
            <w:tcW w:w="1667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915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12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740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020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  <w:tr w:rsidR="00727892" w:rsidRPr="00FC5D92" w:rsidTr="0089588E">
        <w:tc>
          <w:tcPr>
            <w:tcW w:w="50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2151" w:type="dxa"/>
            <w:shd w:val="clear" w:color="auto" w:fill="auto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сладкие с творогом</w:t>
            </w:r>
          </w:p>
        </w:tc>
        <w:tc>
          <w:tcPr>
            <w:tcW w:w="127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Кг.</w:t>
            </w:r>
          </w:p>
        </w:tc>
        <w:tc>
          <w:tcPr>
            <w:tcW w:w="1667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915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129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740" w:type="dxa"/>
            <w:shd w:val="clear" w:color="auto" w:fill="auto"/>
          </w:tcPr>
          <w:p w:rsidR="00727892" w:rsidRPr="00FC5D92" w:rsidRDefault="00727892" w:rsidP="0089588E">
            <w:pPr>
              <w:jc w:val="center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1020" w:type="dxa"/>
            <w:shd w:val="clear" w:color="auto" w:fill="auto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</w:tr>
    </w:tbl>
    <w:p w:rsidR="00727892" w:rsidRDefault="00727892" w:rsidP="00727892">
      <w:pPr>
        <w:ind w:left="1080"/>
        <w:rPr>
          <w:rFonts w:ascii="Georgia" w:hAnsi="Georgia"/>
          <w:sz w:val="28"/>
          <w:szCs w:val="28"/>
        </w:rPr>
      </w:pPr>
    </w:p>
    <w:p w:rsidR="00727892" w:rsidRPr="0043199C" w:rsidRDefault="00727892" w:rsidP="00727892">
      <w:pPr>
        <w:numPr>
          <w:ilvl w:val="2"/>
          <w:numId w:val="3"/>
        </w:numPr>
        <w:rPr>
          <w:rFonts w:ascii="Georgia" w:hAnsi="Georgia"/>
          <w:sz w:val="28"/>
          <w:szCs w:val="28"/>
        </w:rPr>
      </w:pPr>
      <w:r w:rsidRPr="0043199C">
        <w:rPr>
          <w:rFonts w:ascii="Georgia" w:hAnsi="Georgia"/>
          <w:sz w:val="28"/>
          <w:szCs w:val="28"/>
        </w:rPr>
        <w:t>План  продаж  продукции   в натур</w:t>
      </w:r>
      <w:r>
        <w:rPr>
          <w:rFonts w:ascii="Georgia" w:hAnsi="Georgia"/>
          <w:sz w:val="28"/>
          <w:szCs w:val="28"/>
        </w:rPr>
        <w:t xml:space="preserve">альном </w:t>
      </w:r>
      <w:r w:rsidRPr="0043199C">
        <w:rPr>
          <w:rFonts w:ascii="Georgia" w:hAnsi="Georgia"/>
          <w:sz w:val="28"/>
          <w:szCs w:val="28"/>
        </w:rPr>
        <w:t xml:space="preserve"> выражении</w:t>
      </w:r>
    </w:p>
    <w:p w:rsidR="00727892" w:rsidRPr="0043199C" w:rsidRDefault="00727892" w:rsidP="00727892">
      <w:pPr>
        <w:jc w:val="right"/>
        <w:rPr>
          <w:rFonts w:ascii="Georgia" w:hAnsi="Georg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6"/>
        <w:gridCol w:w="2083"/>
        <w:gridCol w:w="2068"/>
        <w:gridCol w:w="2328"/>
      </w:tblGrid>
      <w:tr w:rsidR="00727892" w:rsidRPr="00204D54" w:rsidTr="0089588E">
        <w:tc>
          <w:tcPr>
            <w:tcW w:w="2866" w:type="dxa"/>
            <w:shd w:val="clear" w:color="auto" w:fill="D9D9D9" w:themeFill="background1" w:themeFillShade="D9"/>
          </w:tcPr>
          <w:p w:rsidR="00727892" w:rsidRPr="00204D54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 w:rsidRPr="00204D54">
              <w:rPr>
                <w:rFonts w:ascii="Georgia" w:hAnsi="Georgia"/>
                <w:bCs/>
                <w:sz w:val="28"/>
                <w:szCs w:val="28"/>
              </w:rPr>
              <w:t>Продукция (Услуга)</w:t>
            </w:r>
          </w:p>
        </w:tc>
        <w:tc>
          <w:tcPr>
            <w:tcW w:w="2083" w:type="dxa"/>
            <w:shd w:val="clear" w:color="auto" w:fill="D9D9D9" w:themeFill="background1" w:themeFillShade="D9"/>
          </w:tcPr>
          <w:p w:rsidR="00727892" w:rsidRPr="00204D54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 w:rsidRPr="00204D54">
              <w:rPr>
                <w:rFonts w:ascii="Georgia" w:hAnsi="Georgia"/>
                <w:bCs/>
                <w:sz w:val="28"/>
                <w:szCs w:val="28"/>
              </w:rPr>
              <w:t>Цена за единицу, руб.</w:t>
            </w:r>
          </w:p>
        </w:tc>
        <w:tc>
          <w:tcPr>
            <w:tcW w:w="2068" w:type="dxa"/>
            <w:shd w:val="clear" w:color="auto" w:fill="D9D9D9" w:themeFill="background1" w:themeFillShade="D9"/>
          </w:tcPr>
          <w:p w:rsidR="00727892" w:rsidRPr="00204D54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 w:rsidRPr="00204D54">
              <w:rPr>
                <w:rFonts w:ascii="Georgia" w:hAnsi="Georgia"/>
                <w:bCs/>
                <w:sz w:val="28"/>
                <w:szCs w:val="28"/>
              </w:rPr>
              <w:t xml:space="preserve">Кол-во в </w:t>
            </w:r>
            <w:r>
              <w:rPr>
                <w:rFonts w:ascii="Georgia" w:hAnsi="Georgia"/>
                <w:bCs/>
                <w:sz w:val="28"/>
                <w:szCs w:val="28"/>
              </w:rPr>
              <w:t>месяц*</w:t>
            </w:r>
          </w:p>
        </w:tc>
        <w:tc>
          <w:tcPr>
            <w:tcW w:w="2328" w:type="dxa"/>
            <w:shd w:val="clear" w:color="auto" w:fill="D9D9D9" w:themeFill="background1" w:themeFillShade="D9"/>
          </w:tcPr>
          <w:p w:rsidR="00727892" w:rsidRPr="00204D54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  <w:r w:rsidRPr="00204D54">
              <w:rPr>
                <w:rFonts w:ascii="Georgia" w:hAnsi="Georgia"/>
                <w:bCs/>
                <w:sz w:val="28"/>
                <w:szCs w:val="28"/>
              </w:rPr>
              <w:t xml:space="preserve">Доход в </w:t>
            </w:r>
            <w:r>
              <w:rPr>
                <w:rFonts w:ascii="Georgia" w:hAnsi="Georgia"/>
                <w:bCs/>
                <w:sz w:val="28"/>
                <w:szCs w:val="28"/>
              </w:rPr>
              <w:t>месяц</w:t>
            </w:r>
            <w:r w:rsidRPr="00204D54">
              <w:rPr>
                <w:rFonts w:ascii="Georgia" w:hAnsi="Georgia"/>
                <w:bCs/>
                <w:sz w:val="28"/>
                <w:szCs w:val="28"/>
              </w:rPr>
              <w:t>, руб.</w:t>
            </w:r>
          </w:p>
        </w:tc>
      </w:tr>
      <w:tr w:rsidR="00727892" w:rsidRPr="00063148" w:rsidTr="0089588E">
        <w:tc>
          <w:tcPr>
            <w:tcW w:w="2866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 говядиной</w:t>
            </w:r>
          </w:p>
        </w:tc>
        <w:tc>
          <w:tcPr>
            <w:tcW w:w="2083" w:type="dxa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068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28" w:type="dxa"/>
          </w:tcPr>
          <w:p w:rsidR="00727892" w:rsidRPr="00063148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</w:p>
        </w:tc>
      </w:tr>
      <w:tr w:rsidR="00727892" w:rsidRPr="00063148" w:rsidTr="0089588E">
        <w:tc>
          <w:tcPr>
            <w:tcW w:w="2866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 курицей и грибами</w:t>
            </w:r>
          </w:p>
        </w:tc>
        <w:tc>
          <w:tcPr>
            <w:tcW w:w="2083" w:type="dxa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068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28" w:type="dxa"/>
          </w:tcPr>
          <w:p w:rsidR="00727892" w:rsidRPr="00063148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</w:p>
        </w:tc>
      </w:tr>
      <w:tr w:rsidR="00727892" w:rsidRPr="00063148" w:rsidTr="0089588E">
        <w:tc>
          <w:tcPr>
            <w:tcW w:w="2866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 печенью</w:t>
            </w:r>
          </w:p>
        </w:tc>
        <w:tc>
          <w:tcPr>
            <w:tcW w:w="2083" w:type="dxa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068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28" w:type="dxa"/>
          </w:tcPr>
          <w:p w:rsidR="00727892" w:rsidRPr="00063148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</w:p>
        </w:tc>
      </w:tr>
      <w:tr w:rsidR="00727892" w:rsidRPr="00063148" w:rsidTr="0089588E">
        <w:tc>
          <w:tcPr>
            <w:tcW w:w="2866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 xml:space="preserve">Блины с картошкой и луком </w:t>
            </w:r>
          </w:p>
        </w:tc>
        <w:tc>
          <w:tcPr>
            <w:tcW w:w="2083" w:type="dxa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068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28" w:type="dxa"/>
          </w:tcPr>
          <w:p w:rsidR="00727892" w:rsidRPr="00063148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</w:p>
        </w:tc>
      </w:tr>
      <w:tr w:rsidR="00727892" w:rsidRPr="00063148" w:rsidTr="0089588E">
        <w:tc>
          <w:tcPr>
            <w:tcW w:w="2866" w:type="dxa"/>
          </w:tcPr>
          <w:p w:rsidR="00727892" w:rsidRPr="006578BE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Блины сладкие с творогом</w:t>
            </w:r>
          </w:p>
        </w:tc>
        <w:tc>
          <w:tcPr>
            <w:tcW w:w="2083" w:type="dxa"/>
          </w:tcPr>
          <w:p w:rsidR="00727892" w:rsidRPr="00FC5D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068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28" w:type="dxa"/>
          </w:tcPr>
          <w:p w:rsidR="00727892" w:rsidRPr="00063148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</w:p>
        </w:tc>
      </w:tr>
      <w:tr w:rsidR="00727892" w:rsidRPr="00063148" w:rsidTr="0089588E">
        <w:tc>
          <w:tcPr>
            <w:tcW w:w="2866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ИТОГО:</w:t>
            </w:r>
          </w:p>
        </w:tc>
        <w:tc>
          <w:tcPr>
            <w:tcW w:w="2083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068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2328" w:type="dxa"/>
          </w:tcPr>
          <w:p w:rsidR="00727892" w:rsidRDefault="00727892" w:rsidP="0089588E">
            <w:pPr>
              <w:spacing w:line="240" w:lineRule="atLeast"/>
              <w:jc w:val="both"/>
              <w:rPr>
                <w:rFonts w:ascii="Georgia" w:hAnsi="Georgia"/>
                <w:bCs/>
                <w:sz w:val="28"/>
                <w:szCs w:val="28"/>
              </w:rPr>
            </w:pPr>
          </w:p>
        </w:tc>
      </w:tr>
    </w:tbl>
    <w:p w:rsidR="00727892" w:rsidRPr="002C5270" w:rsidRDefault="00727892" w:rsidP="00727892">
      <w:pPr>
        <w:pStyle w:val="a4"/>
        <w:numPr>
          <w:ilvl w:val="0"/>
          <w:numId w:val="4"/>
        </w:numPr>
        <w:spacing w:line="360" w:lineRule="auto"/>
        <w:ind w:left="0" w:firstLine="992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данное количество продукции планируется к изготовлению в первые три месяца проекта, далее, после аренды помещения планируется наращивание количества продукции в 2 раза.</w:t>
      </w:r>
    </w:p>
    <w:p w:rsidR="00727892" w:rsidRDefault="00727892" w:rsidP="00727892">
      <w:pPr>
        <w:jc w:val="both"/>
        <w:rPr>
          <w:rFonts w:ascii="Georgia" w:hAnsi="Georgia"/>
          <w:sz w:val="28"/>
          <w:szCs w:val="28"/>
        </w:rPr>
      </w:pPr>
    </w:p>
    <w:p w:rsidR="00727892" w:rsidRDefault="00727892" w:rsidP="00727892">
      <w:pPr>
        <w:pStyle w:val="a4"/>
        <w:numPr>
          <w:ilvl w:val="2"/>
          <w:numId w:val="3"/>
        </w:numPr>
        <w:spacing w:line="360" w:lineRule="auto"/>
        <w:ind w:left="0" w:firstLine="851"/>
        <w:jc w:val="both"/>
        <w:rPr>
          <w:rFonts w:ascii="Georgia" w:hAnsi="Georgia"/>
          <w:sz w:val="28"/>
          <w:szCs w:val="28"/>
        </w:rPr>
      </w:pPr>
      <w:r w:rsidRPr="00063148">
        <w:rPr>
          <w:rFonts w:ascii="Georgia" w:hAnsi="Georgia"/>
          <w:sz w:val="28"/>
          <w:szCs w:val="28"/>
        </w:rPr>
        <w:t>Себестоимость вышеуказанных видов продукции  рассчитана, исходя из  уровня рентабельности в данном сегменте  рынка</w:t>
      </w:r>
      <w:r>
        <w:rPr>
          <w:rFonts w:ascii="Georgia" w:hAnsi="Georgia"/>
          <w:sz w:val="28"/>
          <w:szCs w:val="28"/>
        </w:rPr>
        <w:t xml:space="preserve">. </w:t>
      </w:r>
    </w:p>
    <w:p w:rsidR="00727892" w:rsidRDefault="00727892" w:rsidP="00727892">
      <w:pPr>
        <w:pStyle w:val="a4"/>
        <w:spacing w:line="360" w:lineRule="auto"/>
        <w:ind w:left="851"/>
        <w:jc w:val="both"/>
        <w:rPr>
          <w:rFonts w:ascii="Georgia" w:hAnsi="Georgia"/>
          <w:sz w:val="28"/>
          <w:szCs w:val="28"/>
        </w:rPr>
      </w:pPr>
    </w:p>
    <w:p w:rsidR="00727892" w:rsidRPr="0049736C" w:rsidRDefault="00727892" w:rsidP="00727892">
      <w:pPr>
        <w:pStyle w:val="a4"/>
        <w:numPr>
          <w:ilvl w:val="1"/>
          <w:numId w:val="3"/>
        </w:numPr>
        <w:rPr>
          <w:rFonts w:ascii="Georgia" w:hAnsi="Georgia"/>
          <w:sz w:val="28"/>
          <w:szCs w:val="28"/>
        </w:rPr>
      </w:pPr>
      <w:r w:rsidRPr="0049736C">
        <w:rPr>
          <w:rFonts w:ascii="Georgia" w:hAnsi="Georgia"/>
          <w:sz w:val="28"/>
          <w:szCs w:val="28"/>
        </w:rPr>
        <w:t>Расчет</w:t>
      </w:r>
      <w:r>
        <w:rPr>
          <w:rFonts w:ascii="Georgia" w:hAnsi="Georgia"/>
          <w:sz w:val="28"/>
          <w:szCs w:val="28"/>
        </w:rPr>
        <w:t>ная таблица</w:t>
      </w:r>
      <w:r w:rsidRPr="0049736C">
        <w:rPr>
          <w:rFonts w:ascii="Georgia" w:hAnsi="Georgia"/>
          <w:sz w:val="28"/>
          <w:szCs w:val="28"/>
        </w:rPr>
        <w:t xml:space="preserve"> </w:t>
      </w:r>
    </w:p>
    <w:p w:rsidR="00727892" w:rsidRPr="0043199C" w:rsidRDefault="00727892" w:rsidP="00727892">
      <w:pPr>
        <w:tabs>
          <w:tab w:val="left" w:pos="2145"/>
        </w:tabs>
        <w:jc w:val="both"/>
        <w:rPr>
          <w:rFonts w:ascii="Georgia" w:hAnsi="Georgia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2983"/>
        <w:gridCol w:w="1032"/>
        <w:gridCol w:w="1247"/>
        <w:gridCol w:w="1224"/>
        <w:gridCol w:w="1224"/>
        <w:gridCol w:w="1224"/>
      </w:tblGrid>
      <w:tr w:rsidR="00727892" w:rsidRPr="00063148" w:rsidTr="0089588E">
        <w:trPr>
          <w:trHeight w:val="273"/>
        </w:trPr>
        <w:tc>
          <w:tcPr>
            <w:tcW w:w="637" w:type="dxa"/>
            <w:vMerge w:val="restart"/>
            <w:shd w:val="pct15" w:color="auto" w:fill="auto"/>
          </w:tcPr>
          <w:p w:rsidR="00727892" w:rsidRPr="00063148" w:rsidRDefault="00727892" w:rsidP="0089588E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063148">
              <w:rPr>
                <w:rFonts w:ascii="Georgia" w:hAnsi="Georgia"/>
                <w:b/>
                <w:sz w:val="28"/>
                <w:szCs w:val="28"/>
              </w:rPr>
              <w:t>№</w:t>
            </w:r>
          </w:p>
        </w:tc>
        <w:tc>
          <w:tcPr>
            <w:tcW w:w="2983" w:type="dxa"/>
            <w:vMerge w:val="restart"/>
            <w:shd w:val="pct15" w:color="auto" w:fill="auto"/>
          </w:tcPr>
          <w:p w:rsidR="00727892" w:rsidRPr="00063148" w:rsidRDefault="00727892" w:rsidP="0089588E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063148">
              <w:rPr>
                <w:rFonts w:ascii="Georgia" w:hAnsi="Georgia"/>
                <w:b/>
                <w:sz w:val="28"/>
                <w:szCs w:val="28"/>
              </w:rPr>
              <w:t>Название показателей</w:t>
            </w:r>
          </w:p>
        </w:tc>
        <w:tc>
          <w:tcPr>
            <w:tcW w:w="1032" w:type="dxa"/>
            <w:vMerge w:val="restart"/>
            <w:shd w:val="pct15" w:color="auto" w:fill="auto"/>
          </w:tcPr>
          <w:p w:rsidR="00727892" w:rsidRPr="00063148" w:rsidRDefault="00727892" w:rsidP="0089588E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063148">
              <w:rPr>
                <w:rFonts w:ascii="Georgia" w:hAnsi="Georgia"/>
                <w:b/>
                <w:sz w:val="28"/>
                <w:szCs w:val="28"/>
              </w:rPr>
              <w:t>Ед.</w:t>
            </w:r>
          </w:p>
          <w:p w:rsidR="00727892" w:rsidRPr="00063148" w:rsidRDefault="00727892" w:rsidP="0089588E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063148">
              <w:rPr>
                <w:rFonts w:ascii="Georgia" w:hAnsi="Georgia"/>
                <w:b/>
                <w:sz w:val="28"/>
                <w:szCs w:val="28"/>
              </w:rPr>
              <w:t>Изм.</w:t>
            </w:r>
          </w:p>
        </w:tc>
        <w:tc>
          <w:tcPr>
            <w:tcW w:w="4919" w:type="dxa"/>
            <w:gridSpan w:val="4"/>
            <w:shd w:val="pct15" w:color="auto" w:fill="auto"/>
          </w:tcPr>
          <w:p w:rsidR="00727892" w:rsidRPr="00063148" w:rsidRDefault="00727892" w:rsidP="0089588E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063148">
              <w:rPr>
                <w:rFonts w:ascii="Georgia" w:hAnsi="Georgia"/>
                <w:b/>
                <w:sz w:val="28"/>
                <w:szCs w:val="28"/>
              </w:rPr>
              <w:t>Кварталы проекта</w:t>
            </w:r>
          </w:p>
        </w:tc>
      </w:tr>
      <w:tr w:rsidR="00727892" w:rsidRPr="00543DBA" w:rsidTr="0089588E">
        <w:trPr>
          <w:trHeight w:val="318"/>
        </w:trPr>
        <w:tc>
          <w:tcPr>
            <w:tcW w:w="637" w:type="dxa"/>
            <w:vMerge/>
            <w:tcBorders>
              <w:bottom w:val="single" w:sz="4" w:space="0" w:color="auto"/>
            </w:tcBorders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983" w:type="dxa"/>
            <w:vMerge/>
            <w:tcBorders>
              <w:bottom w:val="single" w:sz="4" w:space="0" w:color="auto"/>
            </w:tcBorders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032" w:type="dxa"/>
            <w:vMerge/>
            <w:tcBorders>
              <w:bottom w:val="single" w:sz="4" w:space="0" w:color="auto"/>
            </w:tcBorders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3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4</w:t>
            </w:r>
          </w:p>
        </w:tc>
      </w:tr>
      <w:tr w:rsidR="00727892" w:rsidRPr="00543DBA" w:rsidTr="0089588E">
        <w:tc>
          <w:tcPr>
            <w:tcW w:w="637" w:type="dxa"/>
            <w:shd w:val="pct15" w:color="auto" w:fill="auto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983" w:type="dxa"/>
            <w:shd w:val="pct15" w:color="auto" w:fill="auto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032" w:type="dxa"/>
            <w:shd w:val="pct15" w:color="auto" w:fill="auto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47" w:type="dxa"/>
            <w:shd w:val="pct15" w:color="auto" w:fill="auto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  <w:shd w:val="pct15" w:color="auto" w:fill="auto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  <w:shd w:val="pct15" w:color="auto" w:fill="auto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  <w:shd w:val="pct15" w:color="auto" w:fill="auto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727892" w:rsidRPr="00543DBA" w:rsidTr="0089588E">
        <w:tc>
          <w:tcPr>
            <w:tcW w:w="63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543DBA">
              <w:rPr>
                <w:rFonts w:ascii="Georgia" w:hAnsi="Georgia"/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543DBA">
              <w:rPr>
                <w:rFonts w:ascii="Georgia" w:hAnsi="Georgia"/>
                <w:sz w:val="28"/>
                <w:szCs w:val="28"/>
              </w:rPr>
              <w:t>Выручка  от хоз. деятельности</w:t>
            </w:r>
          </w:p>
        </w:tc>
        <w:tc>
          <w:tcPr>
            <w:tcW w:w="1032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543DBA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24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727892" w:rsidRPr="00543DBA" w:rsidTr="0089588E">
        <w:tc>
          <w:tcPr>
            <w:tcW w:w="63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543DBA">
              <w:rPr>
                <w:rFonts w:ascii="Georgia" w:hAnsi="Georgia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543DBA">
              <w:rPr>
                <w:rFonts w:ascii="Georgia" w:hAnsi="Georgia"/>
                <w:sz w:val="28"/>
                <w:szCs w:val="28"/>
              </w:rPr>
              <w:t>Себестоимость хоз. деятельности</w:t>
            </w:r>
          </w:p>
        </w:tc>
        <w:tc>
          <w:tcPr>
            <w:tcW w:w="1032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543DBA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24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727892" w:rsidRPr="0032631A" w:rsidTr="0089588E">
        <w:tc>
          <w:tcPr>
            <w:tcW w:w="637" w:type="dxa"/>
          </w:tcPr>
          <w:p w:rsidR="00727892" w:rsidRPr="0032631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32631A">
              <w:rPr>
                <w:rFonts w:ascii="Georgia" w:hAnsi="Georgia"/>
                <w:sz w:val="28"/>
                <w:szCs w:val="28"/>
              </w:rPr>
              <w:t>3.</w:t>
            </w:r>
          </w:p>
        </w:tc>
        <w:tc>
          <w:tcPr>
            <w:tcW w:w="2983" w:type="dxa"/>
          </w:tcPr>
          <w:p w:rsidR="00727892" w:rsidRPr="0032631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32631A">
              <w:rPr>
                <w:rFonts w:ascii="Georgia" w:hAnsi="Georgia"/>
                <w:sz w:val="28"/>
                <w:szCs w:val="28"/>
              </w:rPr>
              <w:t xml:space="preserve">Финансовый результат </w:t>
            </w:r>
          </w:p>
        </w:tc>
        <w:tc>
          <w:tcPr>
            <w:tcW w:w="1032" w:type="dxa"/>
          </w:tcPr>
          <w:p w:rsidR="00727892" w:rsidRPr="0032631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32631A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247" w:type="dxa"/>
          </w:tcPr>
          <w:p w:rsidR="00727892" w:rsidRPr="0032631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32631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32631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32631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727892" w:rsidRPr="00543DBA" w:rsidTr="0089588E">
        <w:tc>
          <w:tcPr>
            <w:tcW w:w="63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Налог на проф. доход</w:t>
            </w:r>
          </w:p>
        </w:tc>
        <w:tc>
          <w:tcPr>
            <w:tcW w:w="1032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247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727892" w:rsidRPr="00543DBA" w:rsidTr="0089588E">
        <w:tc>
          <w:tcPr>
            <w:tcW w:w="63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5</w:t>
            </w:r>
          </w:p>
        </w:tc>
        <w:tc>
          <w:tcPr>
            <w:tcW w:w="2983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Коммунальные </w:t>
            </w:r>
            <w:r>
              <w:rPr>
                <w:rFonts w:ascii="Georgia" w:hAnsi="Georgia"/>
                <w:sz w:val="28"/>
                <w:szCs w:val="28"/>
              </w:rPr>
              <w:lastRenderedPageBreak/>
              <w:t>платежи</w:t>
            </w:r>
          </w:p>
        </w:tc>
        <w:tc>
          <w:tcPr>
            <w:tcW w:w="1032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543DBA">
              <w:rPr>
                <w:rFonts w:ascii="Georgia" w:hAnsi="Georgia"/>
                <w:sz w:val="28"/>
                <w:szCs w:val="28"/>
              </w:rPr>
              <w:lastRenderedPageBreak/>
              <w:t>Руб.</w:t>
            </w:r>
          </w:p>
        </w:tc>
        <w:tc>
          <w:tcPr>
            <w:tcW w:w="124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727892" w:rsidRPr="00543DBA" w:rsidTr="0089588E">
        <w:tc>
          <w:tcPr>
            <w:tcW w:w="63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6</w:t>
            </w:r>
          </w:p>
        </w:tc>
        <w:tc>
          <w:tcPr>
            <w:tcW w:w="2983" w:type="dxa"/>
          </w:tcPr>
          <w:p w:rsidR="00727892" w:rsidRPr="00543DBA" w:rsidRDefault="004A63B4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Чистая прибыль (стр.6 = стр.3 – стр.4</w:t>
            </w:r>
            <w:bookmarkStart w:id="0" w:name="_GoBack"/>
            <w:bookmarkEnd w:id="0"/>
            <w:r w:rsidR="00727892" w:rsidRPr="00543DBA">
              <w:rPr>
                <w:rFonts w:ascii="Georgia" w:hAnsi="Georgia"/>
                <w:sz w:val="28"/>
                <w:szCs w:val="28"/>
              </w:rPr>
              <w:t xml:space="preserve">) </w:t>
            </w:r>
          </w:p>
        </w:tc>
        <w:tc>
          <w:tcPr>
            <w:tcW w:w="1032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543DBA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247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543DBA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727892" w:rsidRPr="00DF4A1F" w:rsidTr="0089588E">
        <w:tc>
          <w:tcPr>
            <w:tcW w:w="637" w:type="dxa"/>
          </w:tcPr>
          <w:p w:rsidR="00727892" w:rsidRPr="00DF4A1F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DF4A1F">
              <w:rPr>
                <w:rFonts w:ascii="Georgia" w:hAnsi="Georgia"/>
                <w:sz w:val="28"/>
                <w:szCs w:val="28"/>
              </w:rPr>
              <w:t>7</w:t>
            </w:r>
          </w:p>
        </w:tc>
        <w:tc>
          <w:tcPr>
            <w:tcW w:w="2983" w:type="dxa"/>
          </w:tcPr>
          <w:p w:rsidR="00727892" w:rsidRPr="00DF4A1F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DF4A1F">
              <w:rPr>
                <w:rFonts w:ascii="Georgia" w:hAnsi="Georgia"/>
                <w:sz w:val="28"/>
                <w:szCs w:val="28"/>
              </w:rPr>
              <w:t xml:space="preserve">Денежные средства на конец периода </w:t>
            </w:r>
          </w:p>
        </w:tc>
        <w:tc>
          <w:tcPr>
            <w:tcW w:w="1032" w:type="dxa"/>
          </w:tcPr>
          <w:p w:rsidR="00727892" w:rsidRPr="00DF4A1F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DF4A1F">
              <w:rPr>
                <w:rFonts w:ascii="Georgia" w:hAnsi="Georgia"/>
                <w:sz w:val="28"/>
                <w:szCs w:val="28"/>
              </w:rPr>
              <w:t>Руб.</w:t>
            </w:r>
          </w:p>
        </w:tc>
        <w:tc>
          <w:tcPr>
            <w:tcW w:w="1247" w:type="dxa"/>
          </w:tcPr>
          <w:p w:rsidR="00727892" w:rsidRPr="00DF4A1F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DF4A1F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DF4A1F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24" w:type="dxa"/>
          </w:tcPr>
          <w:p w:rsidR="00727892" w:rsidRPr="00DF4A1F" w:rsidRDefault="00727892" w:rsidP="0089588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727892" w:rsidRPr="00334A85" w:rsidRDefault="00727892" w:rsidP="00727892">
      <w:pPr>
        <w:tabs>
          <w:tab w:val="left" w:pos="2145"/>
        </w:tabs>
        <w:jc w:val="both"/>
        <w:rPr>
          <w:rFonts w:ascii="Georgia" w:hAnsi="Georgia"/>
          <w:sz w:val="28"/>
          <w:szCs w:val="28"/>
        </w:rPr>
      </w:pPr>
    </w:p>
    <w:p w:rsidR="00727892" w:rsidRDefault="00727892" w:rsidP="00727892">
      <w:pPr>
        <w:spacing w:line="360" w:lineRule="auto"/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     </w:t>
      </w:r>
    </w:p>
    <w:p w:rsidR="00727892" w:rsidRPr="005C2E85" w:rsidRDefault="00727892" w:rsidP="00727892">
      <w:pPr>
        <w:spacing w:line="360" w:lineRule="auto"/>
        <w:jc w:val="both"/>
      </w:pPr>
      <w:r w:rsidRPr="005C2E85">
        <w:rPr>
          <w:rFonts w:ascii="Georgia" w:hAnsi="Georgia"/>
          <w:sz w:val="28"/>
          <w:szCs w:val="28"/>
        </w:rPr>
        <w:t xml:space="preserve">          Таким образом,  прибыль на конец  действия проекта составит </w:t>
      </w:r>
      <w:r w:rsidR="006615EC">
        <w:rPr>
          <w:rFonts w:ascii="Georgia" w:hAnsi="Georgia"/>
          <w:sz w:val="28"/>
          <w:szCs w:val="28"/>
        </w:rPr>
        <w:t>____________</w:t>
      </w:r>
      <w:r w:rsidRPr="005C2E85">
        <w:rPr>
          <w:rFonts w:ascii="Georgia" w:hAnsi="Georgia"/>
          <w:sz w:val="28"/>
          <w:szCs w:val="28"/>
        </w:rPr>
        <w:t xml:space="preserve">  рублей.  Средства социального гранта окупаются полностью через полтора года  действия настоящего проекта, то есть проект является экономически эффективным.</w:t>
      </w:r>
    </w:p>
    <w:p w:rsidR="000D1AE7" w:rsidRDefault="000D1AE7"/>
    <w:sectPr w:rsidR="000D1AE7" w:rsidSect="00052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021B4"/>
    <w:multiLevelType w:val="multilevel"/>
    <w:tmpl w:val="537E8E8C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424878B4"/>
    <w:multiLevelType w:val="hybridMultilevel"/>
    <w:tmpl w:val="BE2E8B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8883D56"/>
    <w:multiLevelType w:val="multilevel"/>
    <w:tmpl w:val="D124D7E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742E5615"/>
    <w:multiLevelType w:val="hybridMultilevel"/>
    <w:tmpl w:val="7102B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7892"/>
    <w:rsid w:val="00001690"/>
    <w:rsid w:val="00001ED5"/>
    <w:rsid w:val="00003735"/>
    <w:rsid w:val="00003B17"/>
    <w:rsid w:val="00003E39"/>
    <w:rsid w:val="00005072"/>
    <w:rsid w:val="000167AC"/>
    <w:rsid w:val="00024E79"/>
    <w:rsid w:val="00025DA7"/>
    <w:rsid w:val="00027374"/>
    <w:rsid w:val="00032579"/>
    <w:rsid w:val="0003531F"/>
    <w:rsid w:val="00036430"/>
    <w:rsid w:val="00043FF4"/>
    <w:rsid w:val="00047823"/>
    <w:rsid w:val="000517A0"/>
    <w:rsid w:val="000557B4"/>
    <w:rsid w:val="00057C81"/>
    <w:rsid w:val="00060ED6"/>
    <w:rsid w:val="00063C50"/>
    <w:rsid w:val="00067434"/>
    <w:rsid w:val="000768D5"/>
    <w:rsid w:val="00077365"/>
    <w:rsid w:val="000815F2"/>
    <w:rsid w:val="00083A5C"/>
    <w:rsid w:val="000856F9"/>
    <w:rsid w:val="00086FF2"/>
    <w:rsid w:val="00091CBF"/>
    <w:rsid w:val="00093D9F"/>
    <w:rsid w:val="00097E30"/>
    <w:rsid w:val="000A0F52"/>
    <w:rsid w:val="000B6FE9"/>
    <w:rsid w:val="000C09EA"/>
    <w:rsid w:val="000C0C08"/>
    <w:rsid w:val="000C406C"/>
    <w:rsid w:val="000D1AE7"/>
    <w:rsid w:val="000D4C92"/>
    <w:rsid w:val="000D4DE7"/>
    <w:rsid w:val="000D687E"/>
    <w:rsid w:val="000E08DD"/>
    <w:rsid w:val="000E14E8"/>
    <w:rsid w:val="000F6106"/>
    <w:rsid w:val="001018E4"/>
    <w:rsid w:val="00110941"/>
    <w:rsid w:val="00115293"/>
    <w:rsid w:val="00122870"/>
    <w:rsid w:val="0012396D"/>
    <w:rsid w:val="00127D4E"/>
    <w:rsid w:val="00127FE5"/>
    <w:rsid w:val="0013285C"/>
    <w:rsid w:val="00147C54"/>
    <w:rsid w:val="00151F75"/>
    <w:rsid w:val="001641ED"/>
    <w:rsid w:val="00164DB9"/>
    <w:rsid w:val="00167AEE"/>
    <w:rsid w:val="001704CE"/>
    <w:rsid w:val="00176C5B"/>
    <w:rsid w:val="00181E6B"/>
    <w:rsid w:val="001826BC"/>
    <w:rsid w:val="001839A9"/>
    <w:rsid w:val="001867C2"/>
    <w:rsid w:val="00187485"/>
    <w:rsid w:val="001948A0"/>
    <w:rsid w:val="0019614F"/>
    <w:rsid w:val="00197268"/>
    <w:rsid w:val="001A7D45"/>
    <w:rsid w:val="001B15AF"/>
    <w:rsid w:val="001B7434"/>
    <w:rsid w:val="001C11CB"/>
    <w:rsid w:val="001C430F"/>
    <w:rsid w:val="001C453D"/>
    <w:rsid w:val="001C64B9"/>
    <w:rsid w:val="001C71F2"/>
    <w:rsid w:val="001C7F60"/>
    <w:rsid w:val="001D20DF"/>
    <w:rsid w:val="001D25B4"/>
    <w:rsid w:val="001D3A2E"/>
    <w:rsid w:val="001E2891"/>
    <w:rsid w:val="001E4A97"/>
    <w:rsid w:val="001E7F17"/>
    <w:rsid w:val="001F2CF2"/>
    <w:rsid w:val="001F3599"/>
    <w:rsid w:val="002003F4"/>
    <w:rsid w:val="00200B52"/>
    <w:rsid w:val="00201DC8"/>
    <w:rsid w:val="00203E3B"/>
    <w:rsid w:val="00203ED2"/>
    <w:rsid w:val="00207173"/>
    <w:rsid w:val="00213108"/>
    <w:rsid w:val="0021620F"/>
    <w:rsid w:val="0022333B"/>
    <w:rsid w:val="00234B00"/>
    <w:rsid w:val="00235881"/>
    <w:rsid w:val="00235A2B"/>
    <w:rsid w:val="00240058"/>
    <w:rsid w:val="00240D7B"/>
    <w:rsid w:val="00244053"/>
    <w:rsid w:val="002575F5"/>
    <w:rsid w:val="00262485"/>
    <w:rsid w:val="00263491"/>
    <w:rsid w:val="00267162"/>
    <w:rsid w:val="002675DD"/>
    <w:rsid w:val="00273AD8"/>
    <w:rsid w:val="00274158"/>
    <w:rsid w:val="0027493A"/>
    <w:rsid w:val="00275FE1"/>
    <w:rsid w:val="00276B26"/>
    <w:rsid w:val="002822D2"/>
    <w:rsid w:val="00285481"/>
    <w:rsid w:val="002918F9"/>
    <w:rsid w:val="00291B0E"/>
    <w:rsid w:val="00291ED6"/>
    <w:rsid w:val="0029314A"/>
    <w:rsid w:val="00295F0F"/>
    <w:rsid w:val="002970E6"/>
    <w:rsid w:val="002971FE"/>
    <w:rsid w:val="002A7781"/>
    <w:rsid w:val="002B2C90"/>
    <w:rsid w:val="002B2F88"/>
    <w:rsid w:val="002B68E1"/>
    <w:rsid w:val="002B7744"/>
    <w:rsid w:val="002C256D"/>
    <w:rsid w:val="002C67E1"/>
    <w:rsid w:val="002F5906"/>
    <w:rsid w:val="002F7213"/>
    <w:rsid w:val="002F7AAA"/>
    <w:rsid w:val="003009E1"/>
    <w:rsid w:val="00301C39"/>
    <w:rsid w:val="003020C1"/>
    <w:rsid w:val="003049C5"/>
    <w:rsid w:val="00305269"/>
    <w:rsid w:val="00312FDF"/>
    <w:rsid w:val="00320E86"/>
    <w:rsid w:val="0033093D"/>
    <w:rsid w:val="00337814"/>
    <w:rsid w:val="00340082"/>
    <w:rsid w:val="00343035"/>
    <w:rsid w:val="003436FC"/>
    <w:rsid w:val="00344E61"/>
    <w:rsid w:val="00357897"/>
    <w:rsid w:val="00381BDD"/>
    <w:rsid w:val="00383C9C"/>
    <w:rsid w:val="00384449"/>
    <w:rsid w:val="00386634"/>
    <w:rsid w:val="0038762A"/>
    <w:rsid w:val="00387648"/>
    <w:rsid w:val="0039296D"/>
    <w:rsid w:val="00392FC5"/>
    <w:rsid w:val="00394656"/>
    <w:rsid w:val="00394A39"/>
    <w:rsid w:val="00396395"/>
    <w:rsid w:val="00397A13"/>
    <w:rsid w:val="003A42DA"/>
    <w:rsid w:val="003A43C2"/>
    <w:rsid w:val="003A52BD"/>
    <w:rsid w:val="003A7E35"/>
    <w:rsid w:val="003B07B0"/>
    <w:rsid w:val="003B164A"/>
    <w:rsid w:val="003B6CA1"/>
    <w:rsid w:val="003C714F"/>
    <w:rsid w:val="003D0323"/>
    <w:rsid w:val="003D1EF5"/>
    <w:rsid w:val="003D2287"/>
    <w:rsid w:val="003D22E2"/>
    <w:rsid w:val="003E3242"/>
    <w:rsid w:val="003E6988"/>
    <w:rsid w:val="003F0C86"/>
    <w:rsid w:val="003F26C6"/>
    <w:rsid w:val="003F30D8"/>
    <w:rsid w:val="003F4889"/>
    <w:rsid w:val="003F4987"/>
    <w:rsid w:val="003F50ED"/>
    <w:rsid w:val="003F5FE6"/>
    <w:rsid w:val="003F6A80"/>
    <w:rsid w:val="00405C09"/>
    <w:rsid w:val="00416CF7"/>
    <w:rsid w:val="0042705A"/>
    <w:rsid w:val="00440DBD"/>
    <w:rsid w:val="00440E89"/>
    <w:rsid w:val="00441A64"/>
    <w:rsid w:val="004424FF"/>
    <w:rsid w:val="00442726"/>
    <w:rsid w:val="00446040"/>
    <w:rsid w:val="00461900"/>
    <w:rsid w:val="004619BC"/>
    <w:rsid w:val="00467015"/>
    <w:rsid w:val="00471337"/>
    <w:rsid w:val="0047274E"/>
    <w:rsid w:val="00496DA3"/>
    <w:rsid w:val="004A1210"/>
    <w:rsid w:val="004A2A7A"/>
    <w:rsid w:val="004A4975"/>
    <w:rsid w:val="004A63B4"/>
    <w:rsid w:val="004B323F"/>
    <w:rsid w:val="004B37DF"/>
    <w:rsid w:val="004B4E6B"/>
    <w:rsid w:val="004B566E"/>
    <w:rsid w:val="004B5CF2"/>
    <w:rsid w:val="004B6348"/>
    <w:rsid w:val="004C0E31"/>
    <w:rsid w:val="004C33BA"/>
    <w:rsid w:val="004C7B02"/>
    <w:rsid w:val="004D31E2"/>
    <w:rsid w:val="004D3E1A"/>
    <w:rsid w:val="004D469F"/>
    <w:rsid w:val="004D60CE"/>
    <w:rsid w:val="004D7C8F"/>
    <w:rsid w:val="004F27C9"/>
    <w:rsid w:val="004F3BD5"/>
    <w:rsid w:val="004F49C1"/>
    <w:rsid w:val="004F5751"/>
    <w:rsid w:val="004F73F8"/>
    <w:rsid w:val="00502490"/>
    <w:rsid w:val="00504526"/>
    <w:rsid w:val="00505C6D"/>
    <w:rsid w:val="005115E6"/>
    <w:rsid w:val="005160CC"/>
    <w:rsid w:val="005216F6"/>
    <w:rsid w:val="00530B1D"/>
    <w:rsid w:val="00532EE8"/>
    <w:rsid w:val="00533FE7"/>
    <w:rsid w:val="00543393"/>
    <w:rsid w:val="005438FD"/>
    <w:rsid w:val="00547656"/>
    <w:rsid w:val="0055608D"/>
    <w:rsid w:val="005575F7"/>
    <w:rsid w:val="005640C5"/>
    <w:rsid w:val="00565E0D"/>
    <w:rsid w:val="005661C7"/>
    <w:rsid w:val="00571BF5"/>
    <w:rsid w:val="00572035"/>
    <w:rsid w:val="0057621C"/>
    <w:rsid w:val="00576A7E"/>
    <w:rsid w:val="00577E80"/>
    <w:rsid w:val="00583C84"/>
    <w:rsid w:val="0058497C"/>
    <w:rsid w:val="00592C8C"/>
    <w:rsid w:val="00593605"/>
    <w:rsid w:val="0059397F"/>
    <w:rsid w:val="00593A99"/>
    <w:rsid w:val="00593C8B"/>
    <w:rsid w:val="00594E32"/>
    <w:rsid w:val="00595A3D"/>
    <w:rsid w:val="00596491"/>
    <w:rsid w:val="005A0D63"/>
    <w:rsid w:val="005A1046"/>
    <w:rsid w:val="005A4AC6"/>
    <w:rsid w:val="005B1CCA"/>
    <w:rsid w:val="005B33B7"/>
    <w:rsid w:val="005C2035"/>
    <w:rsid w:val="005C464B"/>
    <w:rsid w:val="005C7C84"/>
    <w:rsid w:val="005D54FD"/>
    <w:rsid w:val="005E1CE4"/>
    <w:rsid w:val="005E346B"/>
    <w:rsid w:val="005E6FCB"/>
    <w:rsid w:val="005F1510"/>
    <w:rsid w:val="005F330A"/>
    <w:rsid w:val="005F37CE"/>
    <w:rsid w:val="005F37E0"/>
    <w:rsid w:val="005F4E49"/>
    <w:rsid w:val="005F69EE"/>
    <w:rsid w:val="00602AA4"/>
    <w:rsid w:val="00605D71"/>
    <w:rsid w:val="00612A02"/>
    <w:rsid w:val="006248DA"/>
    <w:rsid w:val="0063511E"/>
    <w:rsid w:val="006373BE"/>
    <w:rsid w:val="00637799"/>
    <w:rsid w:val="006446DE"/>
    <w:rsid w:val="00645CC7"/>
    <w:rsid w:val="006477F3"/>
    <w:rsid w:val="00651550"/>
    <w:rsid w:val="00652B82"/>
    <w:rsid w:val="00653A07"/>
    <w:rsid w:val="00657421"/>
    <w:rsid w:val="00660D18"/>
    <w:rsid w:val="00660D31"/>
    <w:rsid w:val="006615EC"/>
    <w:rsid w:val="00663468"/>
    <w:rsid w:val="00673D98"/>
    <w:rsid w:val="00674C13"/>
    <w:rsid w:val="00676F38"/>
    <w:rsid w:val="006773E1"/>
    <w:rsid w:val="0068366B"/>
    <w:rsid w:val="00684103"/>
    <w:rsid w:val="006863BC"/>
    <w:rsid w:val="0068677C"/>
    <w:rsid w:val="006A7E23"/>
    <w:rsid w:val="006B0032"/>
    <w:rsid w:val="006B09DC"/>
    <w:rsid w:val="006B116B"/>
    <w:rsid w:val="006B3D59"/>
    <w:rsid w:val="006C16D6"/>
    <w:rsid w:val="006C339A"/>
    <w:rsid w:val="006E1171"/>
    <w:rsid w:val="006E18A0"/>
    <w:rsid w:val="006E18A9"/>
    <w:rsid w:val="006E38F2"/>
    <w:rsid w:val="00710BBA"/>
    <w:rsid w:val="007178F1"/>
    <w:rsid w:val="00725F5F"/>
    <w:rsid w:val="00727892"/>
    <w:rsid w:val="0073202A"/>
    <w:rsid w:val="00732330"/>
    <w:rsid w:val="0073483A"/>
    <w:rsid w:val="00735CBB"/>
    <w:rsid w:val="0074648F"/>
    <w:rsid w:val="0074736B"/>
    <w:rsid w:val="00753F12"/>
    <w:rsid w:val="007548AF"/>
    <w:rsid w:val="007724BA"/>
    <w:rsid w:val="00776328"/>
    <w:rsid w:val="00781875"/>
    <w:rsid w:val="00783D67"/>
    <w:rsid w:val="00785504"/>
    <w:rsid w:val="00786B55"/>
    <w:rsid w:val="007900CA"/>
    <w:rsid w:val="007B0D59"/>
    <w:rsid w:val="007B3309"/>
    <w:rsid w:val="007C01C4"/>
    <w:rsid w:val="007C57AA"/>
    <w:rsid w:val="007C69FC"/>
    <w:rsid w:val="007D262A"/>
    <w:rsid w:val="007D4E57"/>
    <w:rsid w:val="007D772A"/>
    <w:rsid w:val="007E0B63"/>
    <w:rsid w:val="007E16C2"/>
    <w:rsid w:val="007F0189"/>
    <w:rsid w:val="007F3444"/>
    <w:rsid w:val="007F7CB0"/>
    <w:rsid w:val="0080134D"/>
    <w:rsid w:val="00802F2C"/>
    <w:rsid w:val="00803D79"/>
    <w:rsid w:val="00806FA7"/>
    <w:rsid w:val="00817144"/>
    <w:rsid w:val="008218FF"/>
    <w:rsid w:val="00823D77"/>
    <w:rsid w:val="008260C1"/>
    <w:rsid w:val="00826405"/>
    <w:rsid w:val="00826951"/>
    <w:rsid w:val="00830333"/>
    <w:rsid w:val="00835000"/>
    <w:rsid w:val="008427BB"/>
    <w:rsid w:val="00843D0B"/>
    <w:rsid w:val="00850A85"/>
    <w:rsid w:val="008515A2"/>
    <w:rsid w:val="00852DE2"/>
    <w:rsid w:val="008531FF"/>
    <w:rsid w:val="0086390A"/>
    <w:rsid w:val="00871B47"/>
    <w:rsid w:val="00872889"/>
    <w:rsid w:val="00880D2F"/>
    <w:rsid w:val="00881311"/>
    <w:rsid w:val="00883BA0"/>
    <w:rsid w:val="0088455A"/>
    <w:rsid w:val="00885E02"/>
    <w:rsid w:val="00892654"/>
    <w:rsid w:val="00896880"/>
    <w:rsid w:val="00896E8E"/>
    <w:rsid w:val="008A1166"/>
    <w:rsid w:val="008A68E9"/>
    <w:rsid w:val="008B1657"/>
    <w:rsid w:val="008B399A"/>
    <w:rsid w:val="008B593B"/>
    <w:rsid w:val="008B5D8A"/>
    <w:rsid w:val="008B6C43"/>
    <w:rsid w:val="008C1B8E"/>
    <w:rsid w:val="008C6B81"/>
    <w:rsid w:val="008C78BE"/>
    <w:rsid w:val="008D08EB"/>
    <w:rsid w:val="008D0A5A"/>
    <w:rsid w:val="008D1E60"/>
    <w:rsid w:val="008D262F"/>
    <w:rsid w:val="008D2732"/>
    <w:rsid w:val="008E0F96"/>
    <w:rsid w:val="008E15C8"/>
    <w:rsid w:val="008E448E"/>
    <w:rsid w:val="008F3563"/>
    <w:rsid w:val="0090163E"/>
    <w:rsid w:val="00902F61"/>
    <w:rsid w:val="00910DAB"/>
    <w:rsid w:val="00913CB0"/>
    <w:rsid w:val="0091529B"/>
    <w:rsid w:val="00915806"/>
    <w:rsid w:val="00920FE9"/>
    <w:rsid w:val="00926371"/>
    <w:rsid w:val="00933320"/>
    <w:rsid w:val="00936002"/>
    <w:rsid w:val="00937DB4"/>
    <w:rsid w:val="00942DB8"/>
    <w:rsid w:val="00944A49"/>
    <w:rsid w:val="00944CD6"/>
    <w:rsid w:val="00953174"/>
    <w:rsid w:val="00954946"/>
    <w:rsid w:val="009604D4"/>
    <w:rsid w:val="009659D9"/>
    <w:rsid w:val="00971FBD"/>
    <w:rsid w:val="00977DFE"/>
    <w:rsid w:val="0098660C"/>
    <w:rsid w:val="00986E3B"/>
    <w:rsid w:val="00993386"/>
    <w:rsid w:val="009A282E"/>
    <w:rsid w:val="009A469E"/>
    <w:rsid w:val="009A6896"/>
    <w:rsid w:val="009A7A24"/>
    <w:rsid w:val="009B2065"/>
    <w:rsid w:val="009B23C6"/>
    <w:rsid w:val="009B321B"/>
    <w:rsid w:val="009B424E"/>
    <w:rsid w:val="009C350E"/>
    <w:rsid w:val="009D0527"/>
    <w:rsid w:val="009D2077"/>
    <w:rsid w:val="009D2261"/>
    <w:rsid w:val="009D23A8"/>
    <w:rsid w:val="009D24FA"/>
    <w:rsid w:val="009D7207"/>
    <w:rsid w:val="009E3B77"/>
    <w:rsid w:val="009F159F"/>
    <w:rsid w:val="009F52D1"/>
    <w:rsid w:val="00A01633"/>
    <w:rsid w:val="00A07C68"/>
    <w:rsid w:val="00A102DF"/>
    <w:rsid w:val="00A10803"/>
    <w:rsid w:val="00A15895"/>
    <w:rsid w:val="00A17374"/>
    <w:rsid w:val="00A20FC0"/>
    <w:rsid w:val="00A251FD"/>
    <w:rsid w:val="00A27F6D"/>
    <w:rsid w:val="00A35733"/>
    <w:rsid w:val="00A403F8"/>
    <w:rsid w:val="00A42DB5"/>
    <w:rsid w:val="00A448DC"/>
    <w:rsid w:val="00A448E4"/>
    <w:rsid w:val="00A45050"/>
    <w:rsid w:val="00A4509D"/>
    <w:rsid w:val="00A562FF"/>
    <w:rsid w:val="00A56AC8"/>
    <w:rsid w:val="00A56C9A"/>
    <w:rsid w:val="00A56DB3"/>
    <w:rsid w:val="00A57093"/>
    <w:rsid w:val="00A61ADC"/>
    <w:rsid w:val="00A655A9"/>
    <w:rsid w:val="00A67325"/>
    <w:rsid w:val="00A67CDE"/>
    <w:rsid w:val="00A749ED"/>
    <w:rsid w:val="00A7791D"/>
    <w:rsid w:val="00A811DE"/>
    <w:rsid w:val="00A823EA"/>
    <w:rsid w:val="00A82A3D"/>
    <w:rsid w:val="00A833EE"/>
    <w:rsid w:val="00A86A7D"/>
    <w:rsid w:val="00A93B91"/>
    <w:rsid w:val="00A968FE"/>
    <w:rsid w:val="00A97838"/>
    <w:rsid w:val="00AA531D"/>
    <w:rsid w:val="00AB0858"/>
    <w:rsid w:val="00AB4987"/>
    <w:rsid w:val="00AB5681"/>
    <w:rsid w:val="00AC1E3D"/>
    <w:rsid w:val="00AC4A86"/>
    <w:rsid w:val="00AE54BE"/>
    <w:rsid w:val="00AF02A9"/>
    <w:rsid w:val="00AF3C94"/>
    <w:rsid w:val="00AF7281"/>
    <w:rsid w:val="00AF7D59"/>
    <w:rsid w:val="00B00CAC"/>
    <w:rsid w:val="00B1599B"/>
    <w:rsid w:val="00B269BA"/>
    <w:rsid w:val="00B26E67"/>
    <w:rsid w:val="00B302CF"/>
    <w:rsid w:val="00B34CC6"/>
    <w:rsid w:val="00B366FA"/>
    <w:rsid w:val="00B41E2A"/>
    <w:rsid w:val="00B50E09"/>
    <w:rsid w:val="00B514AB"/>
    <w:rsid w:val="00B54608"/>
    <w:rsid w:val="00B55307"/>
    <w:rsid w:val="00B606C7"/>
    <w:rsid w:val="00B64AE4"/>
    <w:rsid w:val="00B6536B"/>
    <w:rsid w:val="00B66429"/>
    <w:rsid w:val="00B66EBC"/>
    <w:rsid w:val="00B72FE4"/>
    <w:rsid w:val="00B733F2"/>
    <w:rsid w:val="00B75045"/>
    <w:rsid w:val="00B82E05"/>
    <w:rsid w:val="00B82F29"/>
    <w:rsid w:val="00B84209"/>
    <w:rsid w:val="00B8427F"/>
    <w:rsid w:val="00B8780B"/>
    <w:rsid w:val="00B90DEF"/>
    <w:rsid w:val="00B9255F"/>
    <w:rsid w:val="00B9727E"/>
    <w:rsid w:val="00BA4BDB"/>
    <w:rsid w:val="00BB1A33"/>
    <w:rsid w:val="00BB2BCE"/>
    <w:rsid w:val="00BB44ED"/>
    <w:rsid w:val="00BB5E8C"/>
    <w:rsid w:val="00BB7833"/>
    <w:rsid w:val="00BC0F5D"/>
    <w:rsid w:val="00BC3E35"/>
    <w:rsid w:val="00BC59B4"/>
    <w:rsid w:val="00BC5A2B"/>
    <w:rsid w:val="00BD199A"/>
    <w:rsid w:val="00BD2453"/>
    <w:rsid w:val="00BD2B0A"/>
    <w:rsid w:val="00BD4B6F"/>
    <w:rsid w:val="00BD6286"/>
    <w:rsid w:val="00BD6F47"/>
    <w:rsid w:val="00BD70CB"/>
    <w:rsid w:val="00BE0474"/>
    <w:rsid w:val="00BE2BF3"/>
    <w:rsid w:val="00BE6920"/>
    <w:rsid w:val="00BF57BB"/>
    <w:rsid w:val="00C005A2"/>
    <w:rsid w:val="00C00B0A"/>
    <w:rsid w:val="00C01247"/>
    <w:rsid w:val="00C03163"/>
    <w:rsid w:val="00C07201"/>
    <w:rsid w:val="00C11E1B"/>
    <w:rsid w:val="00C12884"/>
    <w:rsid w:val="00C2093E"/>
    <w:rsid w:val="00C249FE"/>
    <w:rsid w:val="00C27596"/>
    <w:rsid w:val="00C27D56"/>
    <w:rsid w:val="00C3008A"/>
    <w:rsid w:val="00C3250E"/>
    <w:rsid w:val="00C36007"/>
    <w:rsid w:val="00C42AFC"/>
    <w:rsid w:val="00C46A23"/>
    <w:rsid w:val="00C50773"/>
    <w:rsid w:val="00C52924"/>
    <w:rsid w:val="00C56FB7"/>
    <w:rsid w:val="00C701F2"/>
    <w:rsid w:val="00C71573"/>
    <w:rsid w:val="00C71F54"/>
    <w:rsid w:val="00C726CE"/>
    <w:rsid w:val="00C754E2"/>
    <w:rsid w:val="00C81AE2"/>
    <w:rsid w:val="00C83054"/>
    <w:rsid w:val="00C92951"/>
    <w:rsid w:val="00C94E23"/>
    <w:rsid w:val="00C95A43"/>
    <w:rsid w:val="00C96B85"/>
    <w:rsid w:val="00CA1139"/>
    <w:rsid w:val="00CA1179"/>
    <w:rsid w:val="00CA4EE3"/>
    <w:rsid w:val="00CA56DB"/>
    <w:rsid w:val="00CA5DB2"/>
    <w:rsid w:val="00CB135E"/>
    <w:rsid w:val="00CB158B"/>
    <w:rsid w:val="00CB2755"/>
    <w:rsid w:val="00CB51B9"/>
    <w:rsid w:val="00CC06C0"/>
    <w:rsid w:val="00CC2007"/>
    <w:rsid w:val="00CC46B0"/>
    <w:rsid w:val="00CD33B0"/>
    <w:rsid w:val="00CD5163"/>
    <w:rsid w:val="00CD54BB"/>
    <w:rsid w:val="00CD6DF4"/>
    <w:rsid w:val="00CF0363"/>
    <w:rsid w:val="00CF4C93"/>
    <w:rsid w:val="00CF541E"/>
    <w:rsid w:val="00D0133E"/>
    <w:rsid w:val="00D02A9D"/>
    <w:rsid w:val="00D05496"/>
    <w:rsid w:val="00D0565C"/>
    <w:rsid w:val="00D06E03"/>
    <w:rsid w:val="00D07FA2"/>
    <w:rsid w:val="00D12EA7"/>
    <w:rsid w:val="00D12EAB"/>
    <w:rsid w:val="00D16567"/>
    <w:rsid w:val="00D33EC0"/>
    <w:rsid w:val="00D365B8"/>
    <w:rsid w:val="00D3760B"/>
    <w:rsid w:val="00D41209"/>
    <w:rsid w:val="00D41EBB"/>
    <w:rsid w:val="00D442F4"/>
    <w:rsid w:val="00D45E08"/>
    <w:rsid w:val="00D5322E"/>
    <w:rsid w:val="00D553D8"/>
    <w:rsid w:val="00D55BBF"/>
    <w:rsid w:val="00D57337"/>
    <w:rsid w:val="00D57681"/>
    <w:rsid w:val="00D630E9"/>
    <w:rsid w:val="00D71185"/>
    <w:rsid w:val="00D73A24"/>
    <w:rsid w:val="00D76E5F"/>
    <w:rsid w:val="00D83CBE"/>
    <w:rsid w:val="00D872BE"/>
    <w:rsid w:val="00D9057D"/>
    <w:rsid w:val="00D96899"/>
    <w:rsid w:val="00D96D3A"/>
    <w:rsid w:val="00DA10CF"/>
    <w:rsid w:val="00DB41AF"/>
    <w:rsid w:val="00DC69CF"/>
    <w:rsid w:val="00DD0F4A"/>
    <w:rsid w:val="00DD2CEE"/>
    <w:rsid w:val="00DD6F98"/>
    <w:rsid w:val="00DE078E"/>
    <w:rsid w:val="00DE4482"/>
    <w:rsid w:val="00DE5D55"/>
    <w:rsid w:val="00DE7958"/>
    <w:rsid w:val="00DF2677"/>
    <w:rsid w:val="00E0069C"/>
    <w:rsid w:val="00E00D28"/>
    <w:rsid w:val="00E03635"/>
    <w:rsid w:val="00E03B0E"/>
    <w:rsid w:val="00E07696"/>
    <w:rsid w:val="00E10D25"/>
    <w:rsid w:val="00E13B0C"/>
    <w:rsid w:val="00E20566"/>
    <w:rsid w:val="00E22802"/>
    <w:rsid w:val="00E2439C"/>
    <w:rsid w:val="00E3640B"/>
    <w:rsid w:val="00E42C68"/>
    <w:rsid w:val="00E55836"/>
    <w:rsid w:val="00E618A2"/>
    <w:rsid w:val="00E65027"/>
    <w:rsid w:val="00E679F3"/>
    <w:rsid w:val="00E70885"/>
    <w:rsid w:val="00E73614"/>
    <w:rsid w:val="00E77E7E"/>
    <w:rsid w:val="00E80775"/>
    <w:rsid w:val="00E82C68"/>
    <w:rsid w:val="00E83FBD"/>
    <w:rsid w:val="00E840D7"/>
    <w:rsid w:val="00E842CD"/>
    <w:rsid w:val="00E84513"/>
    <w:rsid w:val="00E9262B"/>
    <w:rsid w:val="00E96F4D"/>
    <w:rsid w:val="00EA0B84"/>
    <w:rsid w:val="00EA0F99"/>
    <w:rsid w:val="00EA2072"/>
    <w:rsid w:val="00EA4833"/>
    <w:rsid w:val="00EA4F84"/>
    <w:rsid w:val="00EA66FD"/>
    <w:rsid w:val="00EB3B52"/>
    <w:rsid w:val="00EB4B4E"/>
    <w:rsid w:val="00EB5622"/>
    <w:rsid w:val="00ED1D0B"/>
    <w:rsid w:val="00ED4917"/>
    <w:rsid w:val="00EE6334"/>
    <w:rsid w:val="00EE6548"/>
    <w:rsid w:val="00EF739B"/>
    <w:rsid w:val="00EF73DA"/>
    <w:rsid w:val="00F00D7C"/>
    <w:rsid w:val="00F021DC"/>
    <w:rsid w:val="00F04463"/>
    <w:rsid w:val="00F14B34"/>
    <w:rsid w:val="00F20068"/>
    <w:rsid w:val="00F24CB2"/>
    <w:rsid w:val="00F25154"/>
    <w:rsid w:val="00F26F57"/>
    <w:rsid w:val="00F31801"/>
    <w:rsid w:val="00F35D97"/>
    <w:rsid w:val="00F35E79"/>
    <w:rsid w:val="00F370E0"/>
    <w:rsid w:val="00F40138"/>
    <w:rsid w:val="00F40C0D"/>
    <w:rsid w:val="00F41D71"/>
    <w:rsid w:val="00F42864"/>
    <w:rsid w:val="00F443F9"/>
    <w:rsid w:val="00F472EE"/>
    <w:rsid w:val="00F4794D"/>
    <w:rsid w:val="00F51385"/>
    <w:rsid w:val="00F6205E"/>
    <w:rsid w:val="00F658E4"/>
    <w:rsid w:val="00F733B9"/>
    <w:rsid w:val="00F75105"/>
    <w:rsid w:val="00F77E7F"/>
    <w:rsid w:val="00F805FA"/>
    <w:rsid w:val="00F85580"/>
    <w:rsid w:val="00F8784E"/>
    <w:rsid w:val="00F919DE"/>
    <w:rsid w:val="00FA6BD8"/>
    <w:rsid w:val="00FB0177"/>
    <w:rsid w:val="00FB08F2"/>
    <w:rsid w:val="00FB375E"/>
    <w:rsid w:val="00FC065B"/>
    <w:rsid w:val="00FD2AC0"/>
    <w:rsid w:val="00FE2AB2"/>
    <w:rsid w:val="00FE3EAB"/>
    <w:rsid w:val="00FE5484"/>
    <w:rsid w:val="00FE6038"/>
    <w:rsid w:val="00FF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5DB8E27-99C2-4DBD-BF19-C01122DF8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278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72789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2789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278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78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1554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Хадижа Абидова</cp:lastModifiedBy>
  <cp:revision>3</cp:revision>
  <dcterms:created xsi:type="dcterms:W3CDTF">2022-03-31T06:43:00Z</dcterms:created>
  <dcterms:modified xsi:type="dcterms:W3CDTF">2022-05-12T07:16:00Z</dcterms:modified>
</cp:coreProperties>
</file>